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F93A" w14:textId="77777777" w:rsidR="00CE71CE" w:rsidRPr="00CE71CE" w:rsidRDefault="00CE71CE" w:rsidP="00CE71CE">
      <w:pPr>
        <w:pStyle w:val="Titel"/>
      </w:pPr>
      <w:r w:rsidRPr="00CE71CE">
        <w:t>Zwischen Selbstbestimmung und Abhängigkeit</w:t>
      </w:r>
    </w:p>
    <w:p w14:paraId="19481703" w14:textId="7BFB3B17" w:rsidR="001114E2" w:rsidRPr="00CE71CE" w:rsidRDefault="00CE71CE" w:rsidP="00CE71CE">
      <w:pPr>
        <w:pStyle w:val="Untertitel"/>
      </w:pPr>
      <w:r w:rsidRPr="00CE71CE">
        <w:t xml:space="preserve">Ein Gespräch </w:t>
      </w:r>
      <w:r w:rsidR="00453144">
        <w:t xml:space="preserve">über </w:t>
      </w:r>
      <w:r w:rsidRPr="00CE71CE">
        <w:t xml:space="preserve">«Pontas» </w:t>
      </w:r>
      <w:r w:rsidR="00453144">
        <w:t xml:space="preserve">und </w:t>
      </w:r>
      <w:r w:rsidR="00A1254F">
        <w:t xml:space="preserve">das Leben mit </w:t>
      </w:r>
      <w:r w:rsidRPr="00CE71CE">
        <w:t>Assistenz</w:t>
      </w:r>
    </w:p>
    <w:p w14:paraId="604D54F0" w14:textId="3872432B" w:rsidR="00CE71CE" w:rsidRPr="00CE71CE" w:rsidRDefault="00CE71CE" w:rsidP="00CE71CE">
      <w:pPr>
        <w:pStyle w:val="Author"/>
        <w:rPr>
          <w:lang w:val="de-CH"/>
        </w:rPr>
      </w:pPr>
      <w:r w:rsidRPr="00CE71CE">
        <w:rPr>
          <w:lang w:val="de-CH"/>
        </w:rPr>
        <w:t>Noëlle Fetzer und Michael Blank</w:t>
      </w:r>
    </w:p>
    <w:p w14:paraId="7DA79BB6" w14:textId="2718C903" w:rsidR="001114E2" w:rsidRDefault="00CE71CE" w:rsidP="000352CE">
      <w:pPr>
        <w:pStyle w:val="Abstract"/>
      </w:pPr>
      <w:r w:rsidRPr="00CE71CE">
        <w:rPr>
          <w:rFonts w:cs="Open Sans SemiCondensed"/>
        </w:rPr>
        <w:t>Einführung</w:t>
      </w:r>
      <w:r w:rsidR="00E7780E">
        <w:br/>
      </w:r>
      <w:r w:rsidRPr="00CE71CE">
        <w:t xml:space="preserve">«Die Stiftung Pontas Schweiz setzt sich für ein selbstbestimmtes Leben von Menschen mit Behinderung ein. Und wir sind überzeugt: das Ziel einer inklusiven Gesellschaft führt über die Weiterentwicklung des Assistenzmodells.» Dieses Zitat steht auf der Homepage der </w:t>
      </w:r>
      <w:hyperlink r:id="rId11" w:history="1">
        <w:r w:rsidRPr="00801C41">
          <w:rPr>
            <w:rStyle w:val="Hyperlink"/>
          </w:rPr>
          <w:t>Stiftung Pontas Schweiz</w:t>
        </w:r>
      </w:hyperlink>
      <w:r w:rsidRPr="00CE71CE">
        <w:t xml:space="preserve">. </w:t>
      </w:r>
      <w:r w:rsidR="0072251F">
        <w:t xml:space="preserve">Wir </w:t>
      </w:r>
      <w:r w:rsidR="5B70CBC7">
        <w:t>sprachen</w:t>
      </w:r>
      <w:r w:rsidR="0072251F" w:rsidRPr="00CE71CE">
        <w:t xml:space="preserve"> </w:t>
      </w:r>
      <w:r w:rsidR="0072251F">
        <w:t>m</w:t>
      </w:r>
      <w:r w:rsidRPr="00CE71CE">
        <w:t>it der Geschäftsleiterin Susann Heimann,</w:t>
      </w:r>
      <w:r w:rsidR="00B71E38">
        <w:t xml:space="preserve"> mit</w:t>
      </w:r>
      <w:r w:rsidRPr="00CE71CE">
        <w:t xml:space="preserve"> der </w:t>
      </w:r>
      <w:r w:rsidR="002C1C3C">
        <w:t>Stiftungsrätin</w:t>
      </w:r>
      <w:r w:rsidR="002C1C3C" w:rsidRPr="00CE71CE">
        <w:t xml:space="preserve"> </w:t>
      </w:r>
      <w:r w:rsidRPr="00CE71CE">
        <w:t xml:space="preserve">und Assistenznehmenden Kim Pittet </w:t>
      </w:r>
      <w:r w:rsidR="004D5ABC">
        <w:t>sowie</w:t>
      </w:r>
      <w:r w:rsidRPr="00CE71CE">
        <w:t xml:space="preserve"> </w:t>
      </w:r>
      <w:r w:rsidR="002C1C3C">
        <w:t xml:space="preserve">mit </w:t>
      </w:r>
      <w:r w:rsidRPr="00CE71CE">
        <w:t>der Assist</w:t>
      </w:r>
      <w:r w:rsidR="00AA53B9">
        <w:t>entin</w:t>
      </w:r>
      <w:r w:rsidRPr="00CE71CE">
        <w:t xml:space="preserve"> Jo</w:t>
      </w:r>
      <w:r w:rsidR="00080C52">
        <w:t>ë</w:t>
      </w:r>
      <w:r w:rsidRPr="00CE71CE">
        <w:t xml:space="preserve">lle Coullery über Pontas, </w:t>
      </w:r>
      <w:r w:rsidR="00E04A0F">
        <w:t xml:space="preserve">über </w:t>
      </w:r>
      <w:r w:rsidRPr="00CE71CE">
        <w:t xml:space="preserve">ein selbstbestimmtes Leben und </w:t>
      </w:r>
      <w:r w:rsidR="00E04A0F">
        <w:t xml:space="preserve">über </w:t>
      </w:r>
      <w:r w:rsidRPr="00CE71CE">
        <w:t xml:space="preserve">das Potenzial des Assistenzmodells. </w:t>
      </w:r>
    </w:p>
    <w:p w14:paraId="010E10D4" w14:textId="1CE50F35" w:rsidR="00F270CB" w:rsidRPr="00F270CB" w:rsidRDefault="00495756" w:rsidP="00080C52">
      <w:pPr>
        <w:pStyle w:val="Abstract"/>
        <w:rPr>
          <w:lang w:val="fr-CH"/>
        </w:rPr>
      </w:pPr>
      <w:r>
        <w:rPr>
          <w:lang w:val="fr-CH"/>
        </w:rPr>
        <w:t>Introduction</w:t>
      </w:r>
      <w:r w:rsidR="00080C52">
        <w:rPr>
          <w:lang w:val="fr-CH"/>
        </w:rPr>
        <w:br/>
      </w:r>
      <w:r w:rsidR="009575FB" w:rsidRPr="4C121B52">
        <w:rPr>
          <w:lang w:val="fr-CH"/>
        </w:rPr>
        <w:t>« </w:t>
      </w:r>
      <w:r w:rsidR="00F270CB" w:rsidRPr="4C121B52">
        <w:rPr>
          <w:lang w:val="fr-CH"/>
        </w:rPr>
        <w:t xml:space="preserve">La Fondation Pontas Suisse s'engage pour l’autodétermination des personnes en situation de handicap. </w:t>
      </w:r>
      <w:r w:rsidR="00F95E9F" w:rsidRPr="4C121B52">
        <w:rPr>
          <w:lang w:val="fr-CH"/>
        </w:rPr>
        <w:t>Nous</w:t>
      </w:r>
      <w:r w:rsidR="00F270CB" w:rsidRPr="4C121B52">
        <w:rPr>
          <w:lang w:val="fr-CH"/>
        </w:rPr>
        <w:t xml:space="preserve"> sommes </w:t>
      </w:r>
      <w:r w:rsidR="00CE35B7" w:rsidRPr="4C121B52">
        <w:rPr>
          <w:lang w:val="fr-CH"/>
        </w:rPr>
        <w:t>convainc</w:t>
      </w:r>
      <w:r w:rsidR="00F60099" w:rsidRPr="4C121B52">
        <w:rPr>
          <w:lang w:val="fr-CH"/>
        </w:rPr>
        <w:t>us</w:t>
      </w:r>
      <w:r w:rsidR="00F270CB" w:rsidRPr="4C121B52">
        <w:rPr>
          <w:lang w:val="fr-CH"/>
        </w:rPr>
        <w:t xml:space="preserve"> que l'objectif d'une société inclusive passe par le développement du modèle d'assistance</w:t>
      </w:r>
      <w:r w:rsidR="00F95E9F" w:rsidRPr="4C121B52">
        <w:rPr>
          <w:lang w:val="fr-CH"/>
        </w:rPr>
        <w:t> »</w:t>
      </w:r>
      <w:r w:rsidR="00F60099" w:rsidRPr="4C121B52">
        <w:rPr>
          <w:lang w:val="fr-CH"/>
        </w:rPr>
        <w:t>.</w:t>
      </w:r>
      <w:r w:rsidR="00F57C8E" w:rsidRPr="4C121B52">
        <w:rPr>
          <w:lang w:val="fr-CH"/>
        </w:rPr>
        <w:t xml:space="preserve"> </w:t>
      </w:r>
      <w:r w:rsidR="00F270CB" w:rsidRPr="4C121B52">
        <w:rPr>
          <w:lang w:val="fr-CH"/>
        </w:rPr>
        <w:t>Cette</w:t>
      </w:r>
      <w:r w:rsidR="00F929E8" w:rsidRPr="4C121B52">
        <w:rPr>
          <w:lang w:val="fr-CH"/>
        </w:rPr>
        <w:t xml:space="preserve"> phrase</w:t>
      </w:r>
      <w:r w:rsidR="00F60099" w:rsidRPr="4C121B52">
        <w:rPr>
          <w:lang w:val="fr-CH"/>
        </w:rPr>
        <w:t xml:space="preserve"> (traduite de l’allemand)</w:t>
      </w:r>
      <w:r w:rsidR="00F270CB" w:rsidRPr="4C121B52">
        <w:rPr>
          <w:lang w:val="fr-CH"/>
        </w:rPr>
        <w:t xml:space="preserve"> figure sur la page d'accueil de la </w:t>
      </w:r>
      <w:hyperlink r:id="rId12" w:history="1">
        <w:r w:rsidR="00F270CB" w:rsidRPr="00042AB7">
          <w:rPr>
            <w:rStyle w:val="Hyperlink"/>
            <w:lang w:val="fr-CH"/>
          </w:rPr>
          <w:t xml:space="preserve">Fondation </w:t>
        </w:r>
        <w:r w:rsidR="491B55B6" w:rsidRPr="00042AB7">
          <w:rPr>
            <w:rStyle w:val="Hyperlink"/>
            <w:lang w:val="fr-CH"/>
          </w:rPr>
          <w:t xml:space="preserve">suisse </w:t>
        </w:r>
        <w:r w:rsidR="00F270CB" w:rsidRPr="00042AB7">
          <w:rPr>
            <w:rStyle w:val="Hyperlink"/>
            <w:lang w:val="fr-CH"/>
          </w:rPr>
          <w:t>Pontas</w:t>
        </w:r>
      </w:hyperlink>
      <w:r w:rsidR="00F270CB" w:rsidRPr="4C121B52">
        <w:rPr>
          <w:lang w:val="fr-CH"/>
        </w:rPr>
        <w:t xml:space="preserve">. </w:t>
      </w:r>
      <w:r w:rsidR="002643CD" w:rsidRPr="4C121B52">
        <w:rPr>
          <w:lang w:val="fr-CH"/>
        </w:rPr>
        <w:t>Lors d’</w:t>
      </w:r>
      <w:r w:rsidR="2C3961BB" w:rsidRPr="4C121B52">
        <w:rPr>
          <w:lang w:val="fr-CH"/>
        </w:rPr>
        <w:t>u</w:t>
      </w:r>
      <w:r w:rsidR="002643CD" w:rsidRPr="4C121B52">
        <w:rPr>
          <w:lang w:val="fr-CH"/>
        </w:rPr>
        <w:t>n entretien, nou</w:t>
      </w:r>
      <w:r w:rsidR="00F270CB" w:rsidRPr="4C121B52">
        <w:rPr>
          <w:lang w:val="fr-CH"/>
        </w:rPr>
        <w:t xml:space="preserve">s avons </w:t>
      </w:r>
      <w:r w:rsidR="00655300" w:rsidRPr="4C121B52">
        <w:rPr>
          <w:lang w:val="fr-CH"/>
        </w:rPr>
        <w:t xml:space="preserve">eu l’occasion de </w:t>
      </w:r>
      <w:r w:rsidR="00F270CB" w:rsidRPr="4C121B52">
        <w:rPr>
          <w:lang w:val="fr-CH"/>
        </w:rPr>
        <w:t>par</w:t>
      </w:r>
      <w:r w:rsidR="00655300" w:rsidRPr="4C121B52">
        <w:rPr>
          <w:lang w:val="fr-CH"/>
        </w:rPr>
        <w:t>ler</w:t>
      </w:r>
      <w:r w:rsidR="00F270CB" w:rsidRPr="4C121B52">
        <w:rPr>
          <w:lang w:val="fr-CH"/>
        </w:rPr>
        <w:t xml:space="preserve"> de Pontas, de la vie autonome et du potentiel du modèle d'assistance </w:t>
      </w:r>
      <w:r w:rsidR="00655300" w:rsidRPr="4C121B52">
        <w:rPr>
          <w:lang w:val="fr-CH"/>
        </w:rPr>
        <w:t>avec</w:t>
      </w:r>
      <w:r w:rsidR="00F270CB" w:rsidRPr="4C121B52">
        <w:rPr>
          <w:lang w:val="fr-CH"/>
        </w:rPr>
        <w:t xml:space="preserve"> Susann Heimann, directrice, Kim Pittet, membre du conseil de fondation et </w:t>
      </w:r>
      <w:r w:rsidR="675A463B" w:rsidRPr="4C121B52">
        <w:rPr>
          <w:lang w:val="fr-CH"/>
        </w:rPr>
        <w:t xml:space="preserve">bénéficiant d’une </w:t>
      </w:r>
      <w:r w:rsidR="00F270CB" w:rsidRPr="4C121B52">
        <w:rPr>
          <w:lang w:val="fr-CH"/>
        </w:rPr>
        <w:t>assistan</w:t>
      </w:r>
      <w:r w:rsidR="78A478CF" w:rsidRPr="4C121B52">
        <w:rPr>
          <w:lang w:val="fr-CH"/>
        </w:rPr>
        <w:t>c</w:t>
      </w:r>
      <w:r w:rsidR="00F270CB" w:rsidRPr="4C121B52">
        <w:rPr>
          <w:lang w:val="fr-CH"/>
        </w:rPr>
        <w:t>e</w:t>
      </w:r>
      <w:r w:rsidR="54C439BD" w:rsidRPr="4C121B52">
        <w:rPr>
          <w:lang w:val="fr-CH"/>
        </w:rPr>
        <w:t>,</w:t>
      </w:r>
      <w:r w:rsidR="002643CD" w:rsidRPr="4C121B52">
        <w:rPr>
          <w:lang w:val="fr-CH"/>
        </w:rPr>
        <w:t xml:space="preserve"> ainsi que</w:t>
      </w:r>
      <w:r w:rsidR="00F270CB" w:rsidRPr="4C121B52">
        <w:rPr>
          <w:lang w:val="fr-CH"/>
        </w:rPr>
        <w:t xml:space="preserve"> Jo</w:t>
      </w:r>
      <w:r w:rsidR="00080C52">
        <w:rPr>
          <w:lang w:val="fr-CH"/>
        </w:rPr>
        <w:t>ë</w:t>
      </w:r>
      <w:r w:rsidR="00F270CB" w:rsidRPr="4C121B52">
        <w:rPr>
          <w:lang w:val="fr-CH"/>
        </w:rPr>
        <w:t>lle Coullery, assistante.</w:t>
      </w:r>
    </w:p>
    <w:p w14:paraId="220D9C37" w14:textId="6588528B" w:rsidR="00EA4676" w:rsidRPr="00CE71CE" w:rsidRDefault="00EA4676" w:rsidP="00944A63">
      <w:pPr>
        <w:pStyle w:val="Textkrper3"/>
      </w:pPr>
      <w:r w:rsidRPr="00CE71CE">
        <w:rPr>
          <w:rStyle w:val="Fett"/>
          <w:rFonts w:cs="Open Sans SemiCondensed"/>
        </w:rPr>
        <w:t>Keywords</w:t>
      </w:r>
      <w:r w:rsidRPr="00CE71CE">
        <w:t xml:space="preserve">: </w:t>
      </w:r>
      <w:hyperlink r:id="rId13" w:history="1">
        <w:r w:rsidR="0096108A" w:rsidRPr="0096108A">
          <w:rPr>
            <w:bCs/>
            <w:iCs/>
          </w:rPr>
          <w:t xml:space="preserve">Behinderung, </w:t>
        </w:r>
      </w:hyperlink>
      <w:r w:rsidR="0096108A" w:rsidRPr="00056212">
        <w:t>Inklusion, Wohnen, Selbstbestimmung, Assistenz, Lebensqualität / handicap, inclusion, habitat, autodétermination, assistance, qualité de vie</w:t>
      </w:r>
    </w:p>
    <w:p w14:paraId="7F2EB0A2" w14:textId="65EA1D0B" w:rsidR="001D3BFB" w:rsidRPr="0083242E" w:rsidRDefault="00EA4676" w:rsidP="00944A63">
      <w:pPr>
        <w:pStyle w:val="Textkrper3"/>
        <w:rPr>
          <w:rFonts w:cs="Open Sans SemiCondensed"/>
          <w:bCs/>
          <w:iCs/>
          <w:color w:val="CF3649"/>
          <w:lang w:val="fr-CH"/>
        </w:rPr>
      </w:pPr>
      <w:r w:rsidRPr="0083242E">
        <w:rPr>
          <w:rStyle w:val="Fett"/>
          <w:rFonts w:cs="Open Sans SemiCondensed"/>
          <w:lang w:val="fr-CH"/>
        </w:rPr>
        <w:t>DOI</w:t>
      </w:r>
      <w:r w:rsidRPr="0083242E">
        <w:rPr>
          <w:rFonts w:cs="Open Sans SemiCondensed"/>
          <w:lang w:val="fr-CH"/>
        </w:rPr>
        <w:t xml:space="preserve">: </w:t>
      </w:r>
      <w:hyperlink r:id="rId14" w:history="1">
        <w:r w:rsidR="00EC0DB7" w:rsidRPr="00EC0DB7">
          <w:rPr>
            <w:rStyle w:val="Hyperlink"/>
            <w:rFonts w:cs="Open Sans SemiCondensed"/>
            <w:lang w:val="fr-CH"/>
          </w:rPr>
          <w:t>https://doi.org/10.57161/z2023-02-07</w:t>
        </w:r>
      </w:hyperlink>
    </w:p>
    <w:p w14:paraId="3D3B4212" w14:textId="7E40FEA8" w:rsidR="001161D6" w:rsidRPr="00CE71CE" w:rsidRDefault="001161D6" w:rsidP="00944A63">
      <w:pPr>
        <w:pStyle w:val="Textkrper3"/>
      </w:pPr>
      <w:r w:rsidRPr="00CE71CE">
        <w:t xml:space="preserve">Schweizerische Zeitschrift für Heilpädagogik, Jg. </w:t>
      </w:r>
      <w:r w:rsidR="00CE71CE" w:rsidRPr="00CE71CE">
        <w:t>29</w:t>
      </w:r>
      <w:r w:rsidRPr="00CE71CE">
        <w:t xml:space="preserve">, </w:t>
      </w:r>
      <w:r w:rsidR="00CE71CE" w:rsidRPr="00CE71CE">
        <w:t>03</w:t>
      </w:r>
      <w:r w:rsidRPr="00CE71CE">
        <w:t>/</w:t>
      </w:r>
      <w:r w:rsidR="00CE71CE" w:rsidRPr="00CE71CE">
        <w:t>2023</w:t>
      </w:r>
    </w:p>
    <w:p w14:paraId="548A9097" w14:textId="6E6D8F43" w:rsidR="00E54098" w:rsidRPr="005D27EE" w:rsidRDefault="000E6A66" w:rsidP="005D27EE">
      <w:pPr>
        <w:pStyle w:val="Textkrper3"/>
      </w:pPr>
      <w:r w:rsidRPr="00CE71CE">
        <w:rPr>
          <w:noProof/>
        </w:rPr>
        <w:drawing>
          <wp:inline distT="0" distB="0" distL="0" distR="0" wp14:anchorId="37C1C52D" wp14:editId="1FB60FF0">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5">
                      <a:extLst>
                        <a:ext uri="{96DAC541-7B7A-43D3-8B79-37D633B846F1}">
                          <asvg:svgBlip xmlns:asvg="http://schemas.microsoft.com/office/drawing/2016/SVG/main" r:embed="rId16"/>
                        </a:ext>
                      </a:extLst>
                    </a:blip>
                    <a:stretch>
                      <a:fillRect/>
                    </a:stretch>
                  </pic:blipFill>
                  <pic:spPr>
                    <a:xfrm>
                      <a:off x="0" y="0"/>
                      <a:ext cx="1143000" cy="400050"/>
                    </a:xfrm>
                    <a:prstGeom prst="rect">
                      <a:avLst/>
                    </a:prstGeom>
                  </pic:spPr>
                </pic:pic>
              </a:graphicData>
            </a:graphic>
          </wp:inline>
        </w:drawing>
      </w:r>
    </w:p>
    <w:p w14:paraId="48E861E0" w14:textId="20E66FE1" w:rsidR="00CE71CE" w:rsidRPr="00321C4F" w:rsidRDefault="00CE71CE" w:rsidP="002E5071">
      <w:pPr>
        <w:pStyle w:val="Fragen"/>
      </w:pPr>
      <w:r w:rsidRPr="00321C4F">
        <w:t>SZH: Frau Heimann, Frau Pittet und Frau Coullery, welchen Bezug haben Sie zur</w:t>
      </w:r>
      <w:r w:rsidRPr="00C238E8">
        <w:t xml:space="preserve"> Stiftung</w:t>
      </w:r>
      <w:r w:rsidRPr="00C42AB9">
        <w:rPr>
          <w:i/>
          <w:iCs/>
        </w:rPr>
        <w:t xml:space="preserve"> Pontas</w:t>
      </w:r>
      <w:r w:rsidRPr="00321C4F">
        <w:t>?</w:t>
      </w:r>
    </w:p>
    <w:p w14:paraId="6C1D9962" w14:textId="764A396B" w:rsidR="00CE71CE" w:rsidRPr="00CE71CE" w:rsidRDefault="00CE71CE" w:rsidP="00CE71CE">
      <w:pPr>
        <w:pStyle w:val="Textkrper"/>
        <w:ind w:firstLine="0"/>
      </w:pPr>
      <w:r w:rsidRPr="00453144">
        <w:rPr>
          <w:i/>
          <w:iCs/>
        </w:rPr>
        <w:t>Susann Heimann</w:t>
      </w:r>
      <w:r w:rsidRPr="00CE71CE">
        <w:t xml:space="preserve">: Ich bin Geschäftsleiterin der </w:t>
      </w:r>
      <w:r w:rsidRPr="00C238E8">
        <w:t>Stiftung</w:t>
      </w:r>
      <w:r w:rsidRPr="003D6ECA">
        <w:rPr>
          <w:i/>
          <w:iCs/>
        </w:rPr>
        <w:t xml:space="preserve"> Pontas</w:t>
      </w:r>
      <w:r w:rsidRPr="00CE71CE">
        <w:t xml:space="preserve"> und habe die Stiftung im Jahr 2018 </w:t>
      </w:r>
      <w:r w:rsidR="00805889">
        <w:t>mit</w:t>
      </w:r>
      <w:r w:rsidRPr="00CE71CE">
        <w:t xml:space="preserve">gegründet. Das Thema Assistenz betrifft mich persönlich: Ich habe einen Sohn, der 24 Stunden am Tag mit Assistenz lebt. Als er noch nicht volljährig war, teilte er mir mit, dass er nicht in einer Institution </w:t>
      </w:r>
      <w:r w:rsidR="00AD1C77">
        <w:t>wohnen</w:t>
      </w:r>
      <w:r w:rsidRPr="00CE71CE">
        <w:t xml:space="preserve"> wolle. Seit er 18 Jahre alt ist, erhält er den Assistenzbeitrag. Nun lebt er in einer eigenen Wohnung, im selben Quartier wie ich. Ich befasse mich also in meinem Alltag </w:t>
      </w:r>
      <w:r w:rsidR="00F20D64">
        <w:t xml:space="preserve">schon sehr lange </w:t>
      </w:r>
      <w:r w:rsidRPr="00CE71CE">
        <w:t>mit dem Thema der Assistenz. Zudem habe ich</w:t>
      </w:r>
      <w:r w:rsidR="00634EBB">
        <w:rPr>
          <w:rFonts w:hint="cs"/>
        </w:rPr>
        <w:t> </w:t>
      </w:r>
      <w:r w:rsidRPr="00CE71CE">
        <w:t xml:space="preserve">– bevor ich die Stiftung ins Leben rief – zweieinhalb Jahre </w:t>
      </w:r>
      <w:r w:rsidR="0095309D">
        <w:t>für den</w:t>
      </w:r>
      <w:r w:rsidR="0095309D" w:rsidRPr="00CE71CE">
        <w:t xml:space="preserve"> </w:t>
      </w:r>
      <w:r w:rsidRPr="00CE71CE">
        <w:t xml:space="preserve">Verein </w:t>
      </w:r>
      <w:r w:rsidRPr="00CE71CE">
        <w:rPr>
          <w:i/>
          <w:iCs/>
        </w:rPr>
        <w:t>Assistenzbüro</w:t>
      </w:r>
      <w:r w:rsidRPr="00CE71CE">
        <w:t xml:space="preserve"> gearbeitet und habe Menschen beraten, die mit Assistenz leben. </w:t>
      </w:r>
      <w:r w:rsidR="00960486">
        <w:t>Ich</w:t>
      </w:r>
      <w:r w:rsidR="00960486" w:rsidRPr="00CE71CE">
        <w:t xml:space="preserve"> </w:t>
      </w:r>
      <w:r w:rsidRPr="00CE71CE">
        <w:t>habe gemerkt, dass viele Menschen mehr Assistenz brauchen</w:t>
      </w:r>
      <w:r w:rsidR="00960486">
        <w:t xml:space="preserve"> würden</w:t>
      </w:r>
      <w:r w:rsidRPr="00CE71CE">
        <w:t xml:space="preserve"> oder teils nur punktuell Unterstützung benötigen</w:t>
      </w:r>
      <w:r w:rsidR="00943079">
        <w:t xml:space="preserve"> wie zum Beispiel nach dem Toilettengang die Hosen hochzuziehen. Solche punktuelle Unterstützung ist</w:t>
      </w:r>
      <w:r w:rsidRPr="00CE71CE">
        <w:t xml:space="preserve"> </w:t>
      </w:r>
      <w:r w:rsidR="001C0AE6">
        <w:t>schwierig zu organisieren</w:t>
      </w:r>
      <w:r w:rsidRPr="00CE71CE">
        <w:t xml:space="preserve">. </w:t>
      </w:r>
      <w:r w:rsidR="00C76F10">
        <w:t>So</w:t>
      </w:r>
      <w:r w:rsidR="004B255E">
        <w:t xml:space="preserve"> </w:t>
      </w:r>
      <w:r w:rsidRPr="00CE71CE">
        <w:t>habe ich mich dazu entschlossen, die Stiftung zu gründen</w:t>
      </w:r>
      <w:r w:rsidR="00BF5630">
        <w:t xml:space="preserve">, </w:t>
      </w:r>
      <w:r w:rsidR="00F22F2C">
        <w:t>um</w:t>
      </w:r>
      <w:r w:rsidR="005005D2">
        <w:t xml:space="preserve"> meine Visionen umzusetzen</w:t>
      </w:r>
      <w:r w:rsidRPr="00CE71CE">
        <w:t xml:space="preserve">. Zu dritt gründeten wir </w:t>
      </w:r>
      <w:r w:rsidRPr="00432B43">
        <w:rPr>
          <w:i/>
          <w:iCs/>
        </w:rPr>
        <w:t>Pontas</w:t>
      </w:r>
      <w:r w:rsidRPr="00CE71CE">
        <w:t xml:space="preserve">: der aktuelle Stiftungsratspräsident </w:t>
      </w:r>
      <w:r w:rsidR="00635FE1">
        <w:t xml:space="preserve">und Sozialpädagoge </w:t>
      </w:r>
      <w:r w:rsidRPr="00CE71CE">
        <w:t>Thomas Deck</w:t>
      </w:r>
      <w:r w:rsidR="00C23609">
        <w:t>, der zu diesem Zeitpunkt als Assistent arbeitete</w:t>
      </w:r>
      <w:r w:rsidRPr="00CE71CE">
        <w:t xml:space="preserve">, </w:t>
      </w:r>
      <w:r w:rsidR="00635FE1">
        <w:t>Gian Andrea Kollegger</w:t>
      </w:r>
      <w:r w:rsidRPr="00CE71CE">
        <w:t xml:space="preserve">, </w:t>
      </w:r>
      <w:r w:rsidR="00D804A5">
        <w:t>der</w:t>
      </w:r>
      <w:r w:rsidR="00D804A5" w:rsidRPr="00CE71CE">
        <w:t xml:space="preserve"> </w:t>
      </w:r>
      <w:r w:rsidRPr="00CE71CE">
        <w:t xml:space="preserve">selbst mit Assistenz </w:t>
      </w:r>
      <w:r w:rsidR="00997666">
        <w:t>lebt</w:t>
      </w:r>
      <w:r w:rsidRPr="00CE71CE">
        <w:t xml:space="preserve"> – Kim Pittet ist seine Nachfolgerin im Stiftungsrat</w:t>
      </w:r>
      <w:r w:rsidR="00996C76">
        <w:rPr>
          <w:rFonts w:hint="cs"/>
        </w:rPr>
        <w:t> </w:t>
      </w:r>
      <w:r w:rsidRPr="00CE71CE">
        <w:t xml:space="preserve">– und ich. Uns ist es wichtig, dass wir ein diverser Stiftungsrat sind: Menschen, die mit Assistenz leben, Angehörige wie ich und </w:t>
      </w:r>
      <w:r w:rsidR="00F42CEA">
        <w:t>Fachperson</w:t>
      </w:r>
      <w:r w:rsidR="00424C1D">
        <w:t>en</w:t>
      </w:r>
      <w:r w:rsidRPr="00CE71CE">
        <w:t>. Assist</w:t>
      </w:r>
      <w:r w:rsidR="00184BAC">
        <w:t>enzpersonen</w:t>
      </w:r>
      <w:r w:rsidRPr="00CE71CE">
        <w:t xml:space="preserve"> fehlen uns </w:t>
      </w:r>
      <w:r w:rsidR="000C7E18">
        <w:t>im Moment</w:t>
      </w:r>
      <w:r w:rsidRPr="00CE71CE">
        <w:t xml:space="preserve"> im Stiftungsrat. </w:t>
      </w:r>
    </w:p>
    <w:p w14:paraId="4692263C" w14:textId="238734B2" w:rsidR="00CE71CE" w:rsidRPr="00CE71CE" w:rsidRDefault="00CE71CE" w:rsidP="00CE71CE">
      <w:pPr>
        <w:pStyle w:val="Textkrper"/>
        <w:ind w:firstLine="0"/>
      </w:pPr>
      <w:r w:rsidRPr="00453144">
        <w:rPr>
          <w:i/>
          <w:iCs/>
        </w:rPr>
        <w:t>Kim Pittet</w:t>
      </w:r>
      <w:r w:rsidRPr="00CE71CE">
        <w:t xml:space="preserve">: Ich wohne seit sieben Jahren mit Assistenz in </w:t>
      </w:r>
      <w:r w:rsidR="007C5DF3">
        <w:t>Bern</w:t>
      </w:r>
      <w:r w:rsidRPr="00CE71CE">
        <w:t xml:space="preserve">. Ich habe einen </w:t>
      </w:r>
      <w:r w:rsidR="005045C5" w:rsidRPr="00CE71CE">
        <w:t xml:space="preserve">eher </w:t>
      </w:r>
      <w:r w:rsidRPr="00CE71CE">
        <w:t xml:space="preserve">kleinen Assistenzbedarf, etwa vier Stunden am Tag bekomme ich Unterstützung. Susann Heimann und ich haben uns über eine gemeinsame Assistentin ihres Sohnes und mir kennengelernt. So bin ich </w:t>
      </w:r>
      <w:r w:rsidR="000837C2">
        <w:t xml:space="preserve">im Mai </w:t>
      </w:r>
      <w:r w:rsidR="00620519">
        <w:t xml:space="preserve">2022 </w:t>
      </w:r>
      <w:r w:rsidRPr="00CE71CE">
        <w:t xml:space="preserve">in den Stiftungsrat </w:t>
      </w:r>
      <w:r w:rsidR="00620519">
        <w:t xml:space="preserve">von </w:t>
      </w:r>
      <w:r w:rsidR="00620519" w:rsidRPr="00FE02AB">
        <w:rPr>
          <w:i/>
          <w:iCs/>
        </w:rPr>
        <w:t>Pontas</w:t>
      </w:r>
      <w:r w:rsidR="00620519" w:rsidRPr="00CE71CE">
        <w:t xml:space="preserve"> </w:t>
      </w:r>
      <w:r w:rsidRPr="00CE71CE">
        <w:t>gekommen.</w:t>
      </w:r>
    </w:p>
    <w:p w14:paraId="197D8E74" w14:textId="7BB46631" w:rsidR="00047A0E" w:rsidRDefault="00CE71CE" w:rsidP="003D7DA7">
      <w:pPr>
        <w:pStyle w:val="Textkrper"/>
        <w:ind w:firstLine="0"/>
      </w:pPr>
      <w:r w:rsidRPr="00453144">
        <w:rPr>
          <w:i/>
          <w:iCs/>
        </w:rPr>
        <w:t>Jo</w:t>
      </w:r>
      <w:r w:rsidR="00202033">
        <w:rPr>
          <w:i/>
          <w:iCs/>
        </w:rPr>
        <w:t>ë</w:t>
      </w:r>
      <w:r w:rsidRPr="00453144">
        <w:rPr>
          <w:i/>
          <w:iCs/>
        </w:rPr>
        <w:t>lle Coullery</w:t>
      </w:r>
      <w:r w:rsidRPr="00CE71CE">
        <w:t xml:space="preserve">: Ich bin seit etwa anderthalb Jahren eine von Kim Pittets Assistentinnen. </w:t>
      </w:r>
    </w:p>
    <w:p w14:paraId="073A1AF0" w14:textId="08A57882" w:rsidR="00CE71CE" w:rsidRPr="00CE71CE" w:rsidRDefault="00CE71CE" w:rsidP="001E7C7B">
      <w:pPr>
        <w:pStyle w:val="Fragen"/>
      </w:pPr>
      <w:r w:rsidRPr="00CE71CE">
        <w:lastRenderedPageBreak/>
        <w:t xml:space="preserve">Wie ist </w:t>
      </w:r>
      <w:r w:rsidRPr="00742813">
        <w:rPr>
          <w:i/>
          <w:iCs/>
        </w:rPr>
        <w:t>Pontas</w:t>
      </w:r>
      <w:r w:rsidRPr="00CE71CE">
        <w:t xml:space="preserve"> </w:t>
      </w:r>
      <w:r w:rsidRPr="001E7C7B">
        <w:t>aufgebaut</w:t>
      </w:r>
      <w:r w:rsidRPr="00CE71CE">
        <w:t>? Welche Ziele und Funktionen hat die Stiftung?</w:t>
      </w:r>
    </w:p>
    <w:p w14:paraId="5B282E45" w14:textId="6D57A895" w:rsidR="00CE71CE" w:rsidRPr="00CE71CE" w:rsidRDefault="00CE71CE" w:rsidP="00CE71CE">
      <w:pPr>
        <w:pStyle w:val="Textkrper"/>
        <w:ind w:firstLine="0"/>
      </w:pPr>
      <w:r w:rsidRPr="00453144">
        <w:rPr>
          <w:i/>
          <w:iCs/>
        </w:rPr>
        <w:t>Susann Heimann</w:t>
      </w:r>
      <w:r w:rsidRPr="00CE71CE">
        <w:t xml:space="preserve">: Im Gründungsdossier haben wir vermerkt, dass wir die Stiftung im </w:t>
      </w:r>
      <w:r w:rsidR="002B3916">
        <w:t>Rahmen</w:t>
      </w:r>
      <w:r w:rsidRPr="00CE71CE">
        <w:t xml:space="preserve"> </w:t>
      </w:r>
      <w:r w:rsidR="00DA06C6">
        <w:t>unserer</w:t>
      </w:r>
      <w:r w:rsidR="00DA06C6" w:rsidRPr="00CE71CE">
        <w:t xml:space="preserve"> </w:t>
      </w:r>
      <w:r w:rsidRPr="00CE71CE">
        <w:t xml:space="preserve">Möglichkeiten aufbauen wollen. </w:t>
      </w:r>
      <w:r w:rsidR="00A744D4">
        <w:t xml:space="preserve">Wir sind Pioniere im Bereich </w:t>
      </w:r>
      <w:r w:rsidR="00F74AB4">
        <w:t xml:space="preserve">von gemeindenahen Unterstützungsangeboten, wie es </w:t>
      </w:r>
      <w:r w:rsidR="00F74AB4" w:rsidRPr="007663B1">
        <w:rPr>
          <w:i/>
          <w:iCs/>
        </w:rPr>
        <w:t>Pontas vor Ort</w:t>
      </w:r>
      <w:r w:rsidR="00F74AB4">
        <w:rPr>
          <w:i/>
        </w:rPr>
        <w:t xml:space="preserve"> </w:t>
      </w:r>
      <w:r w:rsidR="00F74AB4">
        <w:t xml:space="preserve">in Thun ist. </w:t>
      </w:r>
      <w:r w:rsidR="00230F23">
        <w:rPr>
          <w:i/>
        </w:rPr>
        <w:t xml:space="preserve">Pontas </w:t>
      </w:r>
      <w:r w:rsidRPr="00CE71CE">
        <w:t xml:space="preserve">basiert grösstenteils </w:t>
      </w:r>
      <w:r w:rsidR="00D873AE">
        <w:t xml:space="preserve">noch </w:t>
      </w:r>
      <w:r w:rsidRPr="00CE71CE">
        <w:t xml:space="preserve">auf Freiwilligenarbeit. Deshalb müssen wir aufpassen, dass wir uns nicht überfordern. </w:t>
      </w:r>
      <w:r w:rsidR="001759D6">
        <w:t>Wir sind gerade auf der Suche nach Unterstützung</w:t>
      </w:r>
      <w:r w:rsidR="00421B0D">
        <w:t xml:space="preserve"> in der Administration und im Fundraising. </w:t>
      </w:r>
      <w:r w:rsidRPr="00CE71CE">
        <w:t xml:space="preserve">Im Moment bremst uns </w:t>
      </w:r>
      <w:r w:rsidR="007408E4">
        <w:t xml:space="preserve">aber </w:t>
      </w:r>
      <w:r w:rsidRPr="00CE71CE">
        <w:t>die fehlende Finanzierung</w:t>
      </w:r>
      <w:r w:rsidR="00D85BCC">
        <w:t>, denn um weiter wachsen zu können, müssen wir Leute anstellen</w:t>
      </w:r>
      <w:r w:rsidR="00886928">
        <w:t>, weil die Freiwilligenarbeit an ihre Grenzen stösst.</w:t>
      </w:r>
      <w:r w:rsidRPr="00CE71CE">
        <w:t xml:space="preserve"> Es ist ein sehr langer Prozess, bis </w:t>
      </w:r>
      <w:r w:rsidR="0007148C">
        <w:t>unsere</w:t>
      </w:r>
      <w:r w:rsidRPr="00CE71CE">
        <w:t xml:space="preserve"> Arbeit anerkannt wird. </w:t>
      </w:r>
      <w:r w:rsidR="00FD01E7" w:rsidRPr="00CE71CE">
        <w:t xml:space="preserve">Im </w:t>
      </w:r>
      <w:r w:rsidR="00025671">
        <w:t>Jahr</w:t>
      </w:r>
      <w:r w:rsidR="00FD01E7" w:rsidRPr="00CE71CE">
        <w:t xml:space="preserve"> 2020 haben wir einen Förderverein gegründet,</w:t>
      </w:r>
      <w:r w:rsidR="002D7854">
        <w:t xml:space="preserve"> seither kann man Mitglied oder Gönner:in werden</w:t>
      </w:r>
      <w:r w:rsidR="00FD01E7" w:rsidRPr="00CE71CE">
        <w:t xml:space="preserve">. </w:t>
      </w:r>
      <w:r w:rsidR="009C57FF">
        <w:t xml:space="preserve">Seit vier Jahren finanziert sich </w:t>
      </w:r>
      <w:r w:rsidR="00FD01E7" w:rsidRPr="00CE71CE">
        <w:rPr>
          <w:i/>
        </w:rPr>
        <w:t xml:space="preserve">Pontas </w:t>
      </w:r>
      <w:r w:rsidR="00FD01E7" w:rsidRPr="00CE71CE">
        <w:t>nun über Gönnerbeiträge und Fundraising.</w:t>
      </w:r>
    </w:p>
    <w:p w14:paraId="0A3EF909" w14:textId="0950FC0B" w:rsidR="00847294" w:rsidRDefault="00CE71CE" w:rsidP="00CE71CE">
      <w:pPr>
        <w:pStyle w:val="Textkrper"/>
      </w:pPr>
      <w:r w:rsidRPr="00CE71CE">
        <w:t>Ziel der Stiftung ist gleichzeitig auch der Zweck: Wir unterstützen Menschen mit Behinderung</w:t>
      </w:r>
      <w:r w:rsidR="00674CAC">
        <w:t>en</w:t>
      </w:r>
      <w:r w:rsidRPr="00CE71CE">
        <w:t xml:space="preserve">, die mit Assistenz leben, ausserhalb einer Institution. </w:t>
      </w:r>
      <w:r w:rsidR="0041730A">
        <w:t xml:space="preserve">Zudem beraten wir </w:t>
      </w:r>
      <w:r w:rsidRPr="00CE71CE">
        <w:t>Menschen mit Behinderung</w:t>
      </w:r>
      <w:r w:rsidR="00556DD0">
        <w:t>en</w:t>
      </w:r>
      <w:r w:rsidRPr="00CE71CE">
        <w:t xml:space="preserve">, ihre Angehörige und auch </w:t>
      </w:r>
      <w:r w:rsidR="0041730A">
        <w:t>Assist</w:t>
      </w:r>
      <w:r w:rsidR="002F5860">
        <w:t>enzpersonen</w:t>
      </w:r>
      <w:r w:rsidRPr="00CE71CE">
        <w:t>. Gerade Assist</w:t>
      </w:r>
      <w:r w:rsidR="002F5860">
        <w:t>enzpersonen</w:t>
      </w:r>
      <w:r w:rsidRPr="00CE71CE">
        <w:t xml:space="preserve"> haben sonst </w:t>
      </w:r>
      <w:r w:rsidR="00E62912">
        <w:t>keine</w:t>
      </w:r>
      <w:r w:rsidRPr="00CE71CE">
        <w:t xml:space="preserve"> Anlaufstelle. Mit </w:t>
      </w:r>
      <w:r w:rsidRPr="00260792">
        <w:rPr>
          <w:i/>
          <w:iCs/>
        </w:rPr>
        <w:t>Pontas</w:t>
      </w:r>
      <w:r w:rsidRPr="00CE71CE">
        <w:t xml:space="preserve"> möchten wir die Lebensqualität fördern, die Menschen mit Behinderung</w:t>
      </w:r>
      <w:r w:rsidR="00910A4E">
        <w:t>en</w:t>
      </w:r>
      <w:r w:rsidRPr="00CE71CE">
        <w:t xml:space="preserve"> durch stabile Assistenzteams erlangen. Auch dürfen uns Menschen mit Behinderung</w:t>
      </w:r>
      <w:r w:rsidR="00556DD0">
        <w:t>en</w:t>
      </w:r>
      <w:r w:rsidRPr="00CE71CE">
        <w:t xml:space="preserve"> administrative Arbeiten abgeben, die sie als schwierig empfinden. </w:t>
      </w:r>
      <w:r w:rsidR="00063A6D">
        <w:t xml:space="preserve">Um den Assistenzbeitrag zu erhalten, müssen Menschen mit Behinderungen </w:t>
      </w:r>
      <w:r w:rsidR="006B6193">
        <w:t>eigenverantwortlich handeln können. Das hindert viele Menschen daran, Hilfe anzufordern</w:t>
      </w:r>
      <w:r w:rsidR="004C38CA">
        <w:t xml:space="preserve">, </w:t>
      </w:r>
      <w:r w:rsidR="006B6193">
        <w:t xml:space="preserve">aus der Angst, dass sie dann kein Recht auf den Assistenzbeitrag haben. </w:t>
      </w:r>
      <w:r w:rsidR="00F36CB8">
        <w:t>Der Bedarf nach Hilfe für die Administration und die Organisation wäre vorhanden</w:t>
      </w:r>
      <w:r w:rsidR="0078531F">
        <w:t xml:space="preserve"> – d</w:t>
      </w:r>
      <w:r w:rsidR="00F36CB8">
        <w:t>as merke ich, wenn ich Assistenzteams begleite.</w:t>
      </w:r>
    </w:p>
    <w:p w14:paraId="722EB8C8" w14:textId="169B30F6" w:rsidR="00847294" w:rsidRPr="00CE71CE" w:rsidRDefault="00862049" w:rsidP="00D51FA0">
      <w:pPr>
        <w:pStyle w:val="Textkrper"/>
      </w:pPr>
      <w:r>
        <w:t xml:space="preserve">Ein weiteres Ziel </w:t>
      </w:r>
      <w:r w:rsidRPr="00CE71CE">
        <w:t xml:space="preserve">der Stiftung </w:t>
      </w:r>
      <w:r>
        <w:t>ist die</w:t>
      </w:r>
      <w:r w:rsidRPr="00CE71CE">
        <w:t xml:space="preserve"> Entwicklung von neuen inklusiven Lebensformen für mehr Teilhabe. </w:t>
      </w:r>
      <w:r>
        <w:t>Zurzeit knüpfen wir Kontakte mit Quartier</w:t>
      </w:r>
      <w:r w:rsidR="006019CA">
        <w:t>organisationen</w:t>
      </w:r>
      <w:r>
        <w:t xml:space="preserve">, um unsere Ressourcen beim Gestalten von inklusiven Quartieren einzubringen. </w:t>
      </w:r>
      <w:r w:rsidRPr="00CE71CE">
        <w:t>Das ist eine wichtige Komponente im ganzen Assistenzmodell: Als 2012 der Assistenzbeitrag gesprochen wurde, wurde uns bewusst, dass Menschen mit Behinderung</w:t>
      </w:r>
      <w:r>
        <w:t>en</w:t>
      </w:r>
      <w:r w:rsidRPr="00CE71CE">
        <w:t xml:space="preserve"> dadurch vereinsamen könnten. Deswegen ist es uns wichtig, inklusive Lebensformen für mehr Teilhabe zu entwickeln. </w:t>
      </w:r>
      <w:r w:rsidR="00847294" w:rsidRPr="00CE71CE">
        <w:t xml:space="preserve">Ebenfalls wichtig ist uns die Zusammenarbeit mit anderen Behindertenorganisationen, auch wenn das teilweise nicht einfach ist. </w:t>
      </w:r>
    </w:p>
    <w:p w14:paraId="74F5C4A7" w14:textId="1F1A6E8C" w:rsidR="00CE71CE" w:rsidRPr="00CE71CE" w:rsidRDefault="00CE71CE" w:rsidP="00CE71CE">
      <w:pPr>
        <w:pStyle w:val="Textkrper"/>
      </w:pPr>
      <w:r w:rsidRPr="00CE71CE">
        <w:t>Eine weitere Funktion der Stiftung ist es, Weiterbildungen anzubieten für Menschen mit Behinderung</w:t>
      </w:r>
      <w:r w:rsidR="006156C6">
        <w:t>en</w:t>
      </w:r>
      <w:r w:rsidRPr="00CE71CE">
        <w:t>. Kim Pittet bietet auch ein Coaching an für Menschen mit Behinderung</w:t>
      </w:r>
      <w:r w:rsidR="006156C6">
        <w:t>en</w:t>
      </w:r>
      <w:r w:rsidRPr="00CE71CE">
        <w:t>, die mit Assistenz leben. Zudem leitet sie Workshops</w:t>
      </w:r>
      <w:r w:rsidR="00B455AB">
        <w:t xml:space="preserve"> (</w:t>
      </w:r>
      <w:hyperlink r:id="rId17" w:history="1">
        <w:r w:rsidR="00B455AB" w:rsidRPr="002549D8">
          <w:rPr>
            <w:rStyle w:val="Hyperlink"/>
          </w:rPr>
          <w:t>https://www.perspektivenblick.ch</w:t>
        </w:r>
      </w:hyperlink>
      <w:r w:rsidR="00B455AB" w:rsidRPr="003B05CC">
        <w:rPr>
          <w:rStyle w:val="Hyperlink"/>
          <w:color w:val="auto"/>
        </w:rPr>
        <w:t>)</w:t>
      </w:r>
      <w:r w:rsidRPr="00CE71CE">
        <w:t xml:space="preserve">. </w:t>
      </w:r>
    </w:p>
    <w:p w14:paraId="6B58AF6C" w14:textId="7B90F699" w:rsidR="005C7F81" w:rsidRPr="00CE71CE" w:rsidRDefault="00CE71CE" w:rsidP="00CE71CE">
      <w:pPr>
        <w:pStyle w:val="Textkrper"/>
        <w:ind w:firstLine="0"/>
      </w:pPr>
      <w:r w:rsidRPr="00453144">
        <w:rPr>
          <w:i/>
          <w:iCs/>
        </w:rPr>
        <w:t>Kim Pittet</w:t>
      </w:r>
      <w:r w:rsidRPr="00CE71CE">
        <w:t xml:space="preserve">: In den Workshops </w:t>
      </w:r>
      <w:r w:rsidR="007F1F68">
        <w:t>thematisieren</w:t>
      </w:r>
      <w:r w:rsidRPr="00CE71CE">
        <w:t xml:space="preserve"> wir die Herausforderungen, die das Leben mit Assistenz mit sich bring</w:t>
      </w:r>
      <w:r w:rsidR="00C05B15">
        <w:t>t</w:t>
      </w:r>
      <w:r w:rsidRPr="00CE71CE">
        <w:t xml:space="preserve"> – vor allem auf zwischenmenschlicher Ebene. </w:t>
      </w:r>
      <w:r w:rsidR="00587A0A">
        <w:t>Wir</w:t>
      </w:r>
      <w:r w:rsidRPr="00CE71CE">
        <w:t xml:space="preserve"> </w:t>
      </w:r>
      <w:r w:rsidR="002756C3">
        <w:t>behandeln meist folgende Themen</w:t>
      </w:r>
      <w:r w:rsidRPr="00CE71CE">
        <w:t>: Wie funktioniert Nähe und Distanz? Wie kann man sich abgrenzen? Wie geht man mit Konflikten um? Seit einem Jahr leite ich alle paar Monate einen Workshop. Die</w:t>
      </w:r>
      <w:r w:rsidR="002756C3">
        <w:t xml:space="preserve"> Nachfrage </w:t>
      </w:r>
      <w:r w:rsidR="00BE0B5C">
        <w:t xml:space="preserve">nimmt </w:t>
      </w:r>
      <w:r w:rsidRPr="00CE71CE">
        <w:t xml:space="preserve">langsam </w:t>
      </w:r>
      <w:r w:rsidR="00BE0B5C">
        <w:t>zu</w:t>
      </w:r>
      <w:r w:rsidRPr="00CE71CE">
        <w:t xml:space="preserve">. </w:t>
      </w:r>
    </w:p>
    <w:p w14:paraId="57CC0A71" w14:textId="35887CB8" w:rsidR="00507B45" w:rsidRPr="00507B45" w:rsidRDefault="00CE71CE" w:rsidP="006A7111">
      <w:pPr>
        <w:pStyle w:val="Fragen"/>
      </w:pPr>
      <w:r w:rsidRPr="00CE71CE">
        <w:t xml:space="preserve">Was unterscheidet </w:t>
      </w:r>
      <w:r w:rsidRPr="00742813">
        <w:rPr>
          <w:i/>
          <w:iCs/>
        </w:rPr>
        <w:t>Pontas</w:t>
      </w:r>
      <w:r w:rsidRPr="00CE71CE">
        <w:t xml:space="preserve"> von anderen Vermittlungsdiensten?</w:t>
      </w:r>
      <w:r w:rsidR="00507B45">
        <w:t xml:space="preserve"> </w:t>
      </w:r>
    </w:p>
    <w:p w14:paraId="49B23A50" w14:textId="5674F030" w:rsidR="00CE71CE" w:rsidRPr="00CE71CE" w:rsidRDefault="00CE71CE" w:rsidP="006A7111">
      <w:pPr>
        <w:pStyle w:val="Textkrper"/>
        <w:ind w:firstLine="0"/>
      </w:pPr>
      <w:r w:rsidRPr="00453144">
        <w:rPr>
          <w:i/>
          <w:iCs/>
        </w:rPr>
        <w:t>Susann Heimann</w:t>
      </w:r>
      <w:r w:rsidRPr="00CE71CE">
        <w:t xml:space="preserve">: </w:t>
      </w:r>
      <w:r w:rsidR="006A7111">
        <w:t>Erstens</w:t>
      </w:r>
      <w:r w:rsidRPr="00CE71CE">
        <w:t xml:space="preserve"> zeichnet uns aus, dass wir </w:t>
      </w:r>
      <w:r w:rsidR="0016746D">
        <w:t xml:space="preserve">nicht nur </w:t>
      </w:r>
      <w:r w:rsidRPr="00CE71CE">
        <w:t xml:space="preserve">eine Anlaufstelle für </w:t>
      </w:r>
      <w:r w:rsidR="0016746D">
        <w:t xml:space="preserve">Assistenznehmende sind, sondern auch für </w:t>
      </w:r>
      <w:r w:rsidRPr="00CE71CE">
        <w:t>Assist</w:t>
      </w:r>
      <w:r w:rsidR="002F5860">
        <w:t>enzpersonen</w:t>
      </w:r>
      <w:r w:rsidRPr="00CE71CE">
        <w:t xml:space="preserve">. </w:t>
      </w:r>
      <w:r w:rsidR="00206A4B">
        <w:t>Z</w:t>
      </w:r>
      <w:r w:rsidR="006A7111">
        <w:t>weitens</w:t>
      </w:r>
      <w:r w:rsidRPr="00CE71CE">
        <w:t>, dass wir begleiten und nicht nur beraten: Wir begleiten Menschen mit Behinderung</w:t>
      </w:r>
      <w:r w:rsidR="00B9515B">
        <w:t>en</w:t>
      </w:r>
      <w:r w:rsidRPr="00CE71CE">
        <w:t xml:space="preserve">, die schon mit Assistenz leben oder sich mit dem Thema auseinandersetzen – vom ersten Gedanken in der Institution bis zur eigenen Wohnung. Für die meisten Menschen ist das ein langer Prozess. </w:t>
      </w:r>
      <w:r w:rsidR="006A7111">
        <w:t>Drittens</w:t>
      </w:r>
      <w:r w:rsidRPr="00CE71CE">
        <w:t xml:space="preserve"> unterscheidet uns unser diverses Team von anderen Diensten. Bei uns arbeiten nicht nur Fachleute oder Menschen mit Behinderung</w:t>
      </w:r>
      <w:r w:rsidR="00510840">
        <w:t>en</w:t>
      </w:r>
      <w:r w:rsidRPr="00CE71CE">
        <w:t xml:space="preserve"> mit, sondern auch </w:t>
      </w:r>
      <w:r w:rsidR="00E5107B">
        <w:t xml:space="preserve">Assistenzpersonen und </w:t>
      </w:r>
      <w:r w:rsidRPr="00CE71CE">
        <w:t xml:space="preserve">Angehörige. Diese Zusammensetzung liefert verschiedene Inputs und ist deshalb sehr wertvoll. </w:t>
      </w:r>
    </w:p>
    <w:p w14:paraId="5573DF29" w14:textId="413F30FE" w:rsidR="00CE71CE" w:rsidRPr="00CE71CE" w:rsidRDefault="00CE71CE" w:rsidP="00CE71CE">
      <w:pPr>
        <w:pStyle w:val="Textkrper"/>
      </w:pPr>
      <w:r w:rsidRPr="00CE71CE">
        <w:rPr>
          <w:i/>
          <w:iCs/>
        </w:rPr>
        <w:t>Pontas</w:t>
      </w:r>
      <w:r w:rsidRPr="00CE71CE">
        <w:t xml:space="preserve"> </w:t>
      </w:r>
      <w:r w:rsidR="00A237A0">
        <w:t>begleitet</w:t>
      </w:r>
      <w:r w:rsidR="00A237A0" w:rsidRPr="00CE71CE">
        <w:t xml:space="preserve"> </w:t>
      </w:r>
      <w:r w:rsidRPr="00CE71CE">
        <w:t xml:space="preserve">Menschen, die zu uns kommen und Hilfe benötigen, </w:t>
      </w:r>
      <w:r w:rsidR="006A7111">
        <w:t>sehr eng</w:t>
      </w:r>
      <w:r w:rsidRPr="00CE71CE">
        <w:t xml:space="preserve">. Ich kann mich an eine Frau erinnern, die 30 Jahre in einer Institution gelebt hat. Sie wollte </w:t>
      </w:r>
      <w:r w:rsidR="0033003F">
        <w:t>innerhalb von</w:t>
      </w:r>
      <w:r w:rsidR="0033003F" w:rsidRPr="00CE71CE">
        <w:t xml:space="preserve"> </w:t>
      </w:r>
      <w:r w:rsidR="00A241C1">
        <w:t>fünf</w:t>
      </w:r>
      <w:r w:rsidRPr="00CE71CE">
        <w:t xml:space="preserve"> Jahren eine Wohnung finden, sonst würde sie im Heim bleiben. Mit </w:t>
      </w:r>
      <w:r w:rsidRPr="00CE71CE">
        <w:rPr>
          <w:i/>
          <w:iCs/>
        </w:rPr>
        <w:t>Pontas</w:t>
      </w:r>
      <w:r w:rsidRPr="00CE71CE">
        <w:t xml:space="preserve"> zusammen konnten wir ziemlich schnell eine Wohnung für sie finden. Danach habe ich ihr mehrmals gezeigt, wie das Abrechnen der Löhne für ihre </w:t>
      </w:r>
      <w:r w:rsidRPr="00CE71CE">
        <w:lastRenderedPageBreak/>
        <w:t xml:space="preserve">Assistenzpersonen funktioniert – heute macht sie das selbstständig und wir kontrollieren es einmal im Monat. Für ihren Selbstwert war dieser Schritt sehr wichtig und die Frau nimmt sich heute selbstwirksam wahr. Die Unterstützung gestalten wir immer individuell. </w:t>
      </w:r>
    </w:p>
    <w:p w14:paraId="2914FF15" w14:textId="112067DC" w:rsidR="00267668" w:rsidRDefault="00CE71CE" w:rsidP="00D51FA0">
      <w:pPr>
        <w:pStyle w:val="Textkrper"/>
      </w:pPr>
      <w:r w:rsidRPr="00CE71CE">
        <w:rPr>
          <w:rFonts w:eastAsia="Times New Roman"/>
          <w:i/>
          <w:iCs/>
          <w:lang w:eastAsia="de-DE"/>
        </w:rPr>
        <w:t>Pontas</w:t>
      </w:r>
      <w:r w:rsidRPr="00CE71CE">
        <w:t xml:space="preserve"> ist in Thun zu Hause: Hier bieten wir beispielsweise das </w:t>
      </w:r>
      <w:r w:rsidR="00E5107B">
        <w:t xml:space="preserve">gemeindenahe </w:t>
      </w:r>
      <w:r w:rsidRPr="00CE71CE">
        <w:t xml:space="preserve">Unterstützungsangebot </w:t>
      </w:r>
      <w:r w:rsidRPr="00C24AC1">
        <w:rPr>
          <w:i/>
          <w:iCs/>
        </w:rPr>
        <w:t>Pontas vor Ort</w:t>
      </w:r>
      <w:r w:rsidRPr="00CE71CE">
        <w:t xml:space="preserve"> an, welches in kleinem Rahmen funktioniert. </w:t>
      </w:r>
      <w:r w:rsidR="00B8372F" w:rsidRPr="00CE71CE">
        <w:t xml:space="preserve">Wir </w:t>
      </w:r>
      <w:r w:rsidR="00B8372F">
        <w:t>haben</w:t>
      </w:r>
      <w:r w:rsidR="00B8372F" w:rsidRPr="00CE71CE">
        <w:t xml:space="preserve"> in Thun gemeinsame Unterstützungsangebote </w:t>
      </w:r>
      <w:r w:rsidR="00B8372F">
        <w:t>aufgebaut</w:t>
      </w:r>
      <w:r w:rsidR="00B8372F" w:rsidRPr="00CE71CE">
        <w:t xml:space="preserve">. </w:t>
      </w:r>
      <w:r w:rsidR="0033003F">
        <w:t xml:space="preserve">Anhand von diesen </w:t>
      </w:r>
      <w:r w:rsidR="00B8372F">
        <w:t xml:space="preserve">Erfahrungen </w:t>
      </w:r>
      <w:r w:rsidR="0033003F">
        <w:t>erarbeiten wir</w:t>
      </w:r>
      <w:r w:rsidR="00B8372F">
        <w:t xml:space="preserve"> ein Modell,</w:t>
      </w:r>
      <w:r w:rsidR="00B8372F" w:rsidRPr="00CE71CE">
        <w:t xml:space="preserve"> welches wir als Anleitung für den Aufbau von Unterstützungsangeboten in anderen Regionen verwenden wollen. </w:t>
      </w:r>
    </w:p>
    <w:p w14:paraId="4800342B" w14:textId="0F683C8E" w:rsidR="004B2A78" w:rsidRDefault="00CE71CE" w:rsidP="00D51FA0">
      <w:pPr>
        <w:pStyle w:val="Textkrper"/>
      </w:pPr>
      <w:r w:rsidRPr="00C24AC1">
        <w:rPr>
          <w:i/>
          <w:iCs/>
        </w:rPr>
        <w:t>Pontas vor Ort</w:t>
      </w:r>
      <w:r w:rsidRPr="00CE71CE">
        <w:t xml:space="preserve"> </w:t>
      </w:r>
      <w:r w:rsidR="00771070">
        <w:t>ist eine Assistenzdienststelle</w:t>
      </w:r>
      <w:r w:rsidR="00582B30">
        <w:t xml:space="preserve">. </w:t>
      </w:r>
      <w:r w:rsidR="00B91384">
        <w:t xml:space="preserve">Es ist ein </w:t>
      </w:r>
      <w:r w:rsidRPr="00CE71CE">
        <w:t>regionale</w:t>
      </w:r>
      <w:r w:rsidR="00B91384">
        <w:t>s</w:t>
      </w:r>
      <w:r w:rsidRPr="00CE71CE">
        <w:t xml:space="preserve"> Netzwerk, </w:t>
      </w:r>
      <w:r w:rsidR="00B91384">
        <w:t xml:space="preserve">das </w:t>
      </w:r>
      <w:r w:rsidRPr="00CE71CE">
        <w:t>Menschen mit Behinderung</w:t>
      </w:r>
      <w:r w:rsidR="00910A4E">
        <w:t>en</w:t>
      </w:r>
      <w:r w:rsidRPr="00CE71CE">
        <w:t xml:space="preserve"> begleite</w:t>
      </w:r>
      <w:r w:rsidR="00B91384">
        <w:t>t</w:t>
      </w:r>
      <w:r w:rsidRPr="00CE71CE">
        <w:t xml:space="preserve"> und unterstütz</w:t>
      </w:r>
      <w:r w:rsidR="00B91384">
        <w:t>t</w:t>
      </w:r>
      <w:r w:rsidRPr="00CE71CE">
        <w:t xml:space="preserve">. Man könnte auch von einem Teilhabezentrum sprechen. Unser Wunsch wäre, dass wir eine Lokalität hätten, wo sich die Menschen treffen können. Im Moment versuchen wir über </w:t>
      </w:r>
      <w:r w:rsidRPr="00051E2D">
        <w:t xml:space="preserve">das </w:t>
      </w:r>
      <w:r w:rsidRPr="00C24AC1">
        <w:rPr>
          <w:i/>
          <w:iCs/>
        </w:rPr>
        <w:t>Pontas Caf</w:t>
      </w:r>
      <w:r w:rsidRPr="00C24AC1">
        <w:rPr>
          <w:rFonts w:hint="cs"/>
          <w:i/>
          <w:iCs/>
        </w:rPr>
        <w:t>é</w:t>
      </w:r>
      <w:r w:rsidRPr="00051E2D">
        <w:t xml:space="preserve"> </w:t>
      </w:r>
      <w:r w:rsidR="00051E2D">
        <w:t xml:space="preserve">den Austausch zwischen </w:t>
      </w:r>
      <w:r w:rsidRPr="00CE71CE">
        <w:t>Assist</w:t>
      </w:r>
      <w:r w:rsidR="002F5860">
        <w:t>enzpersonen</w:t>
      </w:r>
      <w:r w:rsidRPr="00CE71CE">
        <w:t xml:space="preserve"> und Menschen mit Behinderung</w:t>
      </w:r>
      <w:r w:rsidR="00910A4E">
        <w:t>en</w:t>
      </w:r>
      <w:r w:rsidRPr="00CE71CE">
        <w:t xml:space="preserve"> </w:t>
      </w:r>
      <w:r w:rsidR="00051E2D">
        <w:t>zu fördern</w:t>
      </w:r>
      <w:r w:rsidRPr="00CE71CE">
        <w:t xml:space="preserve">. </w:t>
      </w:r>
      <w:r w:rsidR="00316E0E">
        <w:t xml:space="preserve">Das </w:t>
      </w:r>
      <w:r w:rsidR="00316E0E" w:rsidRPr="00C24AC1">
        <w:rPr>
          <w:i/>
          <w:iCs/>
        </w:rPr>
        <w:t>Pontas Caf</w:t>
      </w:r>
      <w:r w:rsidR="00316E0E" w:rsidRPr="00C24AC1">
        <w:rPr>
          <w:rFonts w:hint="cs"/>
          <w:i/>
          <w:iCs/>
        </w:rPr>
        <w:t>é</w:t>
      </w:r>
      <w:r w:rsidR="00316E0E">
        <w:t xml:space="preserve"> ist ein</w:t>
      </w:r>
      <w:r w:rsidR="00180B67">
        <w:t xml:space="preserve"> Anlass für Arbeitgebende, Assist</w:t>
      </w:r>
      <w:r w:rsidR="002F5860">
        <w:t>enzpersonen</w:t>
      </w:r>
      <w:r w:rsidR="00AA5D3C">
        <w:t xml:space="preserve"> und allgemein Interessierte</w:t>
      </w:r>
      <w:r w:rsidR="00F968A3">
        <w:t xml:space="preserve">, der im Hotel </w:t>
      </w:r>
      <w:r w:rsidR="00F968A3" w:rsidRPr="00ED4877">
        <w:rPr>
          <w:i/>
          <w:iCs/>
        </w:rPr>
        <w:t>Alpha</w:t>
      </w:r>
      <w:r w:rsidR="00F968A3">
        <w:t xml:space="preserve"> in Thun stattfindet</w:t>
      </w:r>
      <w:r w:rsidR="00AA5D3C">
        <w:t xml:space="preserve">. </w:t>
      </w:r>
      <w:r w:rsidR="00E57758">
        <w:t>Alle trinken zusammen Kaffee, tauschen sich aus, knüpfen neue Kontakte, polit</w:t>
      </w:r>
      <w:r w:rsidR="005B6488">
        <w:t xml:space="preserve">isieren und so weiter. </w:t>
      </w:r>
      <w:r w:rsidR="005C4077">
        <w:t xml:space="preserve">Das </w:t>
      </w:r>
      <w:r w:rsidR="005C4077" w:rsidRPr="00C24AC1">
        <w:rPr>
          <w:i/>
          <w:iCs/>
        </w:rPr>
        <w:t>Pontas Caf</w:t>
      </w:r>
      <w:r w:rsidR="005C4077" w:rsidRPr="00C24AC1">
        <w:rPr>
          <w:rFonts w:hint="cs"/>
          <w:i/>
          <w:iCs/>
        </w:rPr>
        <w:t>é</w:t>
      </w:r>
      <w:r w:rsidR="005C4077">
        <w:t xml:space="preserve"> nutzen wir auch für die Assistenzvermittlung: Arbeitgebende und Assist</w:t>
      </w:r>
      <w:r w:rsidR="002F5860">
        <w:t>enzpersonen</w:t>
      </w:r>
      <w:r w:rsidR="005C4077">
        <w:t xml:space="preserve"> können sich in diesem Rahmen kennenlernen. </w:t>
      </w:r>
      <w:r w:rsidR="00035878">
        <w:t xml:space="preserve">Zurzeit </w:t>
      </w:r>
      <w:r w:rsidR="006B157F">
        <w:t xml:space="preserve">führen wir im </w:t>
      </w:r>
      <w:r w:rsidR="006B157F" w:rsidRPr="00C24AC1">
        <w:rPr>
          <w:i/>
          <w:iCs/>
        </w:rPr>
        <w:t>Pontas Caf</w:t>
      </w:r>
      <w:r w:rsidR="006B157F" w:rsidRPr="00C24AC1">
        <w:rPr>
          <w:rFonts w:hint="cs"/>
          <w:i/>
          <w:iCs/>
        </w:rPr>
        <w:t>é</w:t>
      </w:r>
      <w:r w:rsidR="006B157F">
        <w:t xml:space="preserve"> ein Inklusionsprojekt</w:t>
      </w:r>
      <w:r w:rsidR="008049D5">
        <w:t xml:space="preserve"> durch</w:t>
      </w:r>
      <w:r w:rsidR="00F02307">
        <w:t xml:space="preserve">: </w:t>
      </w:r>
      <w:r w:rsidR="00955E27">
        <w:t>Menschen mit und ohne Behinderungen kommen zusammen und</w:t>
      </w:r>
      <w:r w:rsidR="00F02307">
        <w:t xml:space="preserve"> bauen </w:t>
      </w:r>
      <w:r w:rsidR="00E108E7">
        <w:t>LEGO-Rampen</w:t>
      </w:r>
      <w:r w:rsidR="00955E27">
        <w:t xml:space="preserve">, die wir </w:t>
      </w:r>
      <w:r w:rsidR="00185D1A">
        <w:t>v</w:t>
      </w:r>
      <w:r w:rsidR="00E108E7">
        <w:t xml:space="preserve">erschenken. </w:t>
      </w:r>
      <w:r w:rsidR="00775D1D">
        <w:t xml:space="preserve">Mit solchen Projekten wollen wir die Gesellschaft sensibilisieren und </w:t>
      </w:r>
      <w:r w:rsidR="008049D5">
        <w:t>die</w:t>
      </w:r>
      <w:r w:rsidR="00775D1D">
        <w:t xml:space="preserve"> Menschen in den Vordergrund stellen, nicht die Behinderungen. </w:t>
      </w:r>
      <w:r w:rsidR="00B07470">
        <w:t xml:space="preserve">Seit diesem Jahr gibt es an jedem </w:t>
      </w:r>
      <w:r w:rsidR="00B07470" w:rsidRPr="00C24AC1">
        <w:rPr>
          <w:i/>
          <w:iCs/>
        </w:rPr>
        <w:t>Pontas Caf</w:t>
      </w:r>
      <w:r w:rsidR="00B07470" w:rsidRPr="00C24AC1">
        <w:rPr>
          <w:rFonts w:hint="cs"/>
          <w:i/>
          <w:iCs/>
        </w:rPr>
        <w:t>é</w:t>
      </w:r>
      <w:r w:rsidR="00B07470">
        <w:t xml:space="preserve"> </w:t>
      </w:r>
      <w:r w:rsidR="00CE259B">
        <w:t xml:space="preserve">einen Input </w:t>
      </w:r>
      <w:r w:rsidR="005D4310">
        <w:t xml:space="preserve">über das Assistenzmodell </w:t>
      </w:r>
      <w:r w:rsidR="005B5798">
        <w:t xml:space="preserve">für </w:t>
      </w:r>
      <w:r w:rsidR="00F3798B">
        <w:t>diejenigen, die</w:t>
      </w:r>
      <w:r w:rsidR="007F0F4D">
        <w:t xml:space="preserve"> entweder</w:t>
      </w:r>
      <w:r w:rsidR="00F3798B">
        <w:t xml:space="preserve"> </w:t>
      </w:r>
      <w:r w:rsidR="005C6415">
        <w:t>ins Assistenzmodell wechseln</w:t>
      </w:r>
      <w:r w:rsidR="0033003F">
        <w:t xml:space="preserve"> möchten</w:t>
      </w:r>
      <w:r w:rsidR="005C6415">
        <w:t xml:space="preserve"> oder </w:t>
      </w:r>
      <w:r w:rsidR="003D62B4">
        <w:t>als Assisten</w:t>
      </w:r>
      <w:r w:rsidR="00FD55A7">
        <w:t>zperson</w:t>
      </w:r>
      <w:r w:rsidR="003D62B4">
        <w:t xml:space="preserve"> arbeiten möchten</w:t>
      </w:r>
      <w:r w:rsidR="00F3798B">
        <w:t xml:space="preserve">. Auch </w:t>
      </w:r>
      <w:r w:rsidR="002266F2">
        <w:t xml:space="preserve">planen </w:t>
      </w:r>
      <w:r w:rsidR="00F3798B">
        <w:t>wir</w:t>
      </w:r>
      <w:r w:rsidR="002266F2">
        <w:t>,</w:t>
      </w:r>
      <w:r w:rsidR="00F3798B">
        <w:t xml:space="preserve"> in diesem Jahr ein weiteres </w:t>
      </w:r>
      <w:r w:rsidR="00F3798B" w:rsidRPr="00C24AC1">
        <w:rPr>
          <w:i/>
          <w:iCs/>
        </w:rPr>
        <w:t>Pontas Caf</w:t>
      </w:r>
      <w:r w:rsidR="00F3798B" w:rsidRPr="00C24AC1">
        <w:rPr>
          <w:rFonts w:hint="cs"/>
          <w:i/>
          <w:iCs/>
        </w:rPr>
        <w:t>é</w:t>
      </w:r>
      <w:r w:rsidR="00F3798B">
        <w:t xml:space="preserve"> in Bern auf</w:t>
      </w:r>
      <w:r w:rsidR="00284238">
        <w:t>zu</w:t>
      </w:r>
      <w:r w:rsidR="00F3798B">
        <w:t xml:space="preserve">bauen. </w:t>
      </w:r>
      <w:r w:rsidRPr="00CE71CE">
        <w:t xml:space="preserve">In Zukunft möchten wir dieses Angebot öffentlich zugänglich machen. </w:t>
      </w:r>
      <w:r w:rsidR="004B2A78">
        <w:t xml:space="preserve">Unabhängig des </w:t>
      </w:r>
      <w:r w:rsidR="004B2A78" w:rsidRPr="00833625">
        <w:rPr>
          <w:i/>
          <w:iCs/>
        </w:rPr>
        <w:t>Pontas Café</w:t>
      </w:r>
      <w:r w:rsidR="004B2A78">
        <w:t xml:space="preserve"> gi</w:t>
      </w:r>
      <w:r w:rsidR="007C6556">
        <w:t>bt es zwei Austauschgruppen, eine für Arbeitgebende und eine für Assist</w:t>
      </w:r>
      <w:r w:rsidR="002F5860">
        <w:t>enzpersonen</w:t>
      </w:r>
      <w:r w:rsidR="007C6556">
        <w:t xml:space="preserve">. </w:t>
      </w:r>
      <w:r w:rsidR="00FC0840">
        <w:t>Diese Austauschplattform</w:t>
      </w:r>
      <w:r w:rsidR="003B157D">
        <w:t xml:space="preserve">en dienen dazu, </w:t>
      </w:r>
      <w:r w:rsidR="004B2A78" w:rsidRPr="00CE71CE">
        <w:t xml:space="preserve">Thematiken </w:t>
      </w:r>
      <w:r w:rsidR="003B157D">
        <w:t>zu besprechen</w:t>
      </w:r>
      <w:r w:rsidR="004B2A78" w:rsidRPr="00CE71CE">
        <w:t xml:space="preserve"> und gemeinsame Lösungen </w:t>
      </w:r>
      <w:r w:rsidR="003B157D">
        <w:t>zu finden</w:t>
      </w:r>
      <w:r w:rsidR="004B2A78" w:rsidRPr="00CE71CE">
        <w:t xml:space="preserve">. </w:t>
      </w:r>
    </w:p>
    <w:p w14:paraId="19172590" w14:textId="7FF4C750" w:rsidR="007027DF" w:rsidRPr="008E0190" w:rsidRDefault="007027DF" w:rsidP="007027DF">
      <w:pPr>
        <w:pStyle w:val="WichtigBox"/>
        <w:ind w:firstLine="0"/>
        <w:rPr>
          <w:lang w:val="de-CH"/>
        </w:rPr>
      </w:pPr>
      <w:r>
        <w:rPr>
          <w:lang w:val="de-CH"/>
        </w:rPr>
        <w:t>Susann Heimann ist Mutter von drei erwachsenen Kindern. Sie lebt in Thun im gleichen Quartier wie ihr Sohn</w:t>
      </w:r>
      <w:r w:rsidR="0033003F">
        <w:rPr>
          <w:lang w:val="de-CH"/>
        </w:rPr>
        <w:t>, der mit Assistenz in seiner eigenen Wohnung lebt</w:t>
      </w:r>
      <w:r>
        <w:rPr>
          <w:lang w:val="de-CH"/>
        </w:rPr>
        <w:t xml:space="preserve">. Es macht sie glücklich zu sehen, welche Lebensqualität ihr Sohn hat, trotz seiner schwierigen körperlichen Verfassung. Susann Heimann ist ausgebildet in den Bereichen Lebensberatung, Coaching und in Sachbearbeitung Sozialversicherungen. Das Umsetzen ihrer Vision bei der Stiftung </w:t>
      </w:r>
      <w:r>
        <w:rPr>
          <w:i/>
          <w:lang w:val="de-CH"/>
        </w:rPr>
        <w:t xml:space="preserve">Pontas </w:t>
      </w:r>
      <w:r>
        <w:rPr>
          <w:lang w:val="de-CH"/>
        </w:rPr>
        <w:t>bereitet ihr viel Freude.</w:t>
      </w:r>
    </w:p>
    <w:p w14:paraId="2808BB30" w14:textId="77777777" w:rsidR="007027DF" w:rsidRDefault="007027DF" w:rsidP="007027DF">
      <w:pPr>
        <w:pStyle w:val="WichtigBox"/>
        <w:ind w:firstLine="0"/>
        <w:rPr>
          <w:lang w:val="de-CH"/>
        </w:rPr>
      </w:pPr>
      <w:r>
        <w:rPr>
          <w:noProof/>
        </w:rPr>
        <w:drawing>
          <wp:inline distT="0" distB="0" distL="0" distR="0" wp14:anchorId="7201EAEA" wp14:editId="6FAB049E">
            <wp:extent cx="5741646" cy="3283889"/>
            <wp:effectExtent l="0" t="0" r="0" b="0"/>
            <wp:docPr id="6" name="Grafik 6" descr="Ein junger Mann sitzt in einem Rollstuhl, der nach hinten gekippt ist. Daneben sitzt eine F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junger Mann sitzt in einem Rollstuhl, der nach hinten gekippt ist. Daneben sitzt eine Frau."/>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5312" b="8437"/>
                    <a:stretch/>
                  </pic:blipFill>
                  <pic:spPr bwMode="auto">
                    <a:xfrm>
                      <a:off x="0" y="0"/>
                      <a:ext cx="5744522" cy="3285534"/>
                    </a:xfrm>
                    <a:prstGeom prst="rect">
                      <a:avLst/>
                    </a:prstGeom>
                    <a:noFill/>
                    <a:ln>
                      <a:noFill/>
                    </a:ln>
                    <a:extLst>
                      <a:ext uri="{53640926-AAD7-44D8-BBD7-CCE9431645EC}">
                        <a14:shadowObscured xmlns:a14="http://schemas.microsoft.com/office/drawing/2010/main"/>
                      </a:ext>
                    </a:extLst>
                  </pic:spPr>
                </pic:pic>
              </a:graphicData>
            </a:graphic>
          </wp:inline>
        </w:drawing>
      </w:r>
    </w:p>
    <w:p w14:paraId="2D0985C1" w14:textId="00B54964" w:rsidR="00CE71CE" w:rsidRPr="00CE71CE" w:rsidRDefault="00CE71CE" w:rsidP="00CE71CE">
      <w:pPr>
        <w:pStyle w:val="Fragen"/>
      </w:pPr>
      <w:r w:rsidRPr="00CE71CE">
        <w:lastRenderedPageBreak/>
        <w:t>Eine Person – mit oder ohne Behinderung</w:t>
      </w:r>
      <w:r w:rsidR="00910A4E">
        <w:t>en</w:t>
      </w:r>
      <w:r w:rsidRPr="00CE71CE">
        <w:t xml:space="preserve"> – meldet sich bei Ihnen. Was sind die nächsten Schritte?</w:t>
      </w:r>
    </w:p>
    <w:p w14:paraId="281A94B6" w14:textId="2746E08D" w:rsidR="000A5BCD" w:rsidRPr="00CE71CE" w:rsidRDefault="00CE71CE" w:rsidP="00CE71CE">
      <w:pPr>
        <w:pStyle w:val="Textkrper"/>
        <w:ind w:firstLine="0"/>
      </w:pPr>
      <w:r w:rsidRPr="00453144">
        <w:rPr>
          <w:i/>
          <w:iCs/>
        </w:rPr>
        <w:t>Susann Heimann</w:t>
      </w:r>
      <w:r w:rsidRPr="00CE71CE">
        <w:t xml:space="preserve">: Je nachdem, was diese Person von </w:t>
      </w:r>
      <w:r w:rsidRPr="005B5798">
        <w:rPr>
          <w:i/>
          <w:iCs/>
        </w:rPr>
        <w:t>Pontas</w:t>
      </w:r>
      <w:r w:rsidRPr="00CE71CE">
        <w:t xml:space="preserve"> braucht, sehen die Schritte anders aus. Wenn die Person in einer Institution lebt und sich mit dem Gedanken auseinandersetzt, mit Assistenz zu leben, treffen wir uns regelmässig. Bei diesen Treffen arbeiten wir eine Checkliste mit Fragen ab, die man sich stellen sollte, bevor man ins Assistenzmodell wechselt. Unsere Unterstützung hängt davon ab, was die Person gerade braucht. Wenn die Person ihre eigene Wohnung gefunden hat und mit Assistenz lebt, geht der Unterstützungsprozess meistens weiter. Die Menschen schätzen die </w:t>
      </w:r>
      <w:r w:rsidR="001F7C4B">
        <w:t>persönliche</w:t>
      </w:r>
      <w:r w:rsidR="001F7C4B" w:rsidRPr="00CE71CE">
        <w:t xml:space="preserve"> </w:t>
      </w:r>
      <w:r w:rsidRPr="00CE71CE">
        <w:t xml:space="preserve">Beziehung und die Niederschwelligkeit, weil sie im Gegensatz zu klassischen Beratungsstellen beispielsweise nicht zwei Wochen auf einen Termin warten müssen. Unsere Dienste sind sehr individuell. Manchmal hören wir ein halbes Jahr nichts von einer Person und dann meldet sie sich plötzlich wieder mit einer Frage. Manchmal geht es auch nur darum, </w:t>
      </w:r>
      <w:r w:rsidR="00565F8E">
        <w:t xml:space="preserve">eine </w:t>
      </w:r>
      <w:r w:rsidRPr="00CE71CE">
        <w:t xml:space="preserve">akute Situation zu bewältigen, wie beispielsweise das Assistenzteam umzubauen oder die Arbeitszeiten zu verändern. Mittlerweile </w:t>
      </w:r>
      <w:r w:rsidR="00565F8E">
        <w:t xml:space="preserve">sind </w:t>
      </w:r>
      <w:r w:rsidRPr="00CE71CE">
        <w:t xml:space="preserve">einige Assistenzteams </w:t>
      </w:r>
      <w:r w:rsidR="00565F8E">
        <w:t>zustande gekommen</w:t>
      </w:r>
      <w:r w:rsidRPr="00CE71CE">
        <w:t xml:space="preserve">, die gut funktionieren. </w:t>
      </w:r>
    </w:p>
    <w:p w14:paraId="48C83D06" w14:textId="383E53BE" w:rsidR="00CE71CE" w:rsidRPr="00CE71CE" w:rsidRDefault="00CE71CE" w:rsidP="00CE71CE">
      <w:pPr>
        <w:pStyle w:val="Fragen"/>
      </w:pPr>
      <w:r w:rsidRPr="00CE71CE">
        <w:t>Was hat Sie dazu bewegt, mit Assistenz zu leben beziehungsweise Assistentin zu sein?</w:t>
      </w:r>
    </w:p>
    <w:p w14:paraId="44D9E2BA" w14:textId="78044B1B" w:rsidR="00CE71CE" w:rsidRPr="00CE71CE" w:rsidRDefault="00CE71CE" w:rsidP="00CE71CE">
      <w:pPr>
        <w:pStyle w:val="Textkrper"/>
        <w:ind w:firstLine="0"/>
      </w:pPr>
      <w:r w:rsidRPr="000A5BCD">
        <w:rPr>
          <w:i/>
          <w:iCs/>
        </w:rPr>
        <w:t>Jo</w:t>
      </w:r>
      <w:r w:rsidR="00202033">
        <w:rPr>
          <w:i/>
          <w:iCs/>
        </w:rPr>
        <w:t>ë</w:t>
      </w:r>
      <w:r w:rsidRPr="000A5BCD">
        <w:rPr>
          <w:i/>
          <w:iCs/>
        </w:rPr>
        <w:t>lle Coullery:</w:t>
      </w:r>
      <w:r w:rsidRPr="00CE71CE">
        <w:t xml:space="preserve"> Die Arbeit mit Menschen mit Behinderung</w:t>
      </w:r>
      <w:r w:rsidR="00910A4E">
        <w:t>en</w:t>
      </w:r>
      <w:r w:rsidRPr="00CE71CE">
        <w:t xml:space="preserve"> gefällt mir sehr</w:t>
      </w:r>
      <w:r w:rsidR="00541BE4">
        <w:t xml:space="preserve"> </w:t>
      </w:r>
      <w:r w:rsidRPr="00CE71CE">
        <w:t xml:space="preserve">– deshalb habe ich die Ausbildung zur Sozialpädagogin gemacht. Da ich bei meiner letzten Arbeitsstelle nicht Vollzeit gearbeitet habe, hatte ich noch ein Zeitfenster für eine andere Tätigkeit. Und als ich Kims Stelleninserat gesehen habe, wusste ich: Das ist es. </w:t>
      </w:r>
    </w:p>
    <w:p w14:paraId="47446A72" w14:textId="6521518B" w:rsidR="000A5BCD" w:rsidRPr="00CE71CE" w:rsidRDefault="00CE71CE" w:rsidP="00CE71CE">
      <w:pPr>
        <w:pStyle w:val="Textkrper"/>
        <w:ind w:firstLine="0"/>
      </w:pPr>
      <w:r w:rsidRPr="000A5BCD">
        <w:rPr>
          <w:i/>
          <w:iCs/>
        </w:rPr>
        <w:t>Kim Pittet:</w:t>
      </w:r>
      <w:r w:rsidRPr="00CE71CE">
        <w:t xml:space="preserve"> Ich bin bei meiner Familie aufgewachsen und meine Mutter hat mich </w:t>
      </w:r>
      <w:r w:rsidR="007C5DF3" w:rsidRPr="00CE71CE">
        <w:t xml:space="preserve">bis zur Volljährigkeit </w:t>
      </w:r>
      <w:r w:rsidRPr="00CE71CE">
        <w:t xml:space="preserve">rund um die Uhr gepflegt. Aus diesem Grund war für mich immer </w:t>
      </w:r>
      <w:r w:rsidR="007C5DF3">
        <w:t xml:space="preserve">schon </w:t>
      </w:r>
      <w:r w:rsidRPr="00CE71CE">
        <w:t xml:space="preserve">klar, dass ein Heim für mich nicht </w:t>
      </w:r>
      <w:r w:rsidR="003F7291">
        <w:t>infrage</w:t>
      </w:r>
      <w:r w:rsidRPr="00CE71CE">
        <w:t xml:space="preserve"> kommt. Ich bin glücklicherweise zur Selb</w:t>
      </w:r>
      <w:r w:rsidR="00056F24">
        <w:t>st</w:t>
      </w:r>
      <w:r w:rsidRPr="00CE71CE">
        <w:t>ständigkeit erzogen worden</w:t>
      </w:r>
      <w:r w:rsidR="00056F24">
        <w:t>.</w:t>
      </w:r>
      <w:r w:rsidRPr="00CE71CE">
        <w:t xml:space="preserve"> </w:t>
      </w:r>
      <w:r w:rsidR="00056F24">
        <w:t>D</w:t>
      </w:r>
      <w:r w:rsidRPr="00CE71CE">
        <w:t xml:space="preserve">eshalb </w:t>
      </w:r>
      <w:r w:rsidR="00056F24">
        <w:t xml:space="preserve">hatte ich </w:t>
      </w:r>
      <w:r w:rsidRPr="00CE71CE">
        <w:t xml:space="preserve">auch keine </w:t>
      </w:r>
      <w:r w:rsidR="00030F91">
        <w:t>Angst</w:t>
      </w:r>
      <w:r w:rsidRPr="00CE71CE">
        <w:t xml:space="preserve"> vor dem administrativen Aufwand, </w:t>
      </w:r>
      <w:r w:rsidR="007C5DF3">
        <w:t>der das Leben mit Assistenz mit sich bringt</w:t>
      </w:r>
      <w:r w:rsidRPr="00CE71CE">
        <w:t xml:space="preserve"> – vielleicht auch, weil ich noch nicht gewusst habe, was alles auf mich zukommen wird. Ich habe einfach gedacht: Mal schauen, ob es klappt. Es gab nichts, was mich davon abgehalten hat, </w:t>
      </w:r>
      <w:r w:rsidR="007C5DF3">
        <w:t>in meine erste</w:t>
      </w:r>
      <w:r w:rsidRPr="00CE71CE">
        <w:t xml:space="preserve"> eigene Wohnung zu </w:t>
      </w:r>
      <w:r w:rsidR="007C5DF3">
        <w:t>ziehen</w:t>
      </w:r>
      <w:r w:rsidRPr="00CE71CE">
        <w:t xml:space="preserve">. </w:t>
      </w:r>
      <w:r w:rsidR="007C5DF3">
        <w:t xml:space="preserve">Da lebe ich heute noch und </w:t>
      </w:r>
      <w:r w:rsidR="004B1BFD">
        <w:t>m</w:t>
      </w:r>
      <w:r w:rsidRPr="00CE71CE">
        <w:t xml:space="preserve">ein Assistenzteam unterstützt mich dabei. </w:t>
      </w:r>
    </w:p>
    <w:p w14:paraId="0A9573FD" w14:textId="730C5135" w:rsidR="00CE71CE" w:rsidRPr="00CE71CE" w:rsidRDefault="00CE71CE" w:rsidP="00CE71CE">
      <w:pPr>
        <w:pStyle w:val="Fragen"/>
      </w:pPr>
      <w:r w:rsidRPr="00CE71CE">
        <w:t>Wie ist Ihr Assistenzteam zusammengestellt? Was müssen Menschen, die als Assis</w:t>
      </w:r>
      <w:r w:rsidR="002F5860">
        <w:t>tenzperson</w:t>
      </w:r>
      <w:r w:rsidRPr="00CE71CE">
        <w:t xml:space="preserve"> arbeiten wollen, mitbringen?</w:t>
      </w:r>
    </w:p>
    <w:p w14:paraId="228F5FBE" w14:textId="0EAE6B1D" w:rsidR="00CE71CE" w:rsidRPr="00CE71CE" w:rsidRDefault="00CE71CE" w:rsidP="00CE71CE">
      <w:pPr>
        <w:pStyle w:val="Textkrper"/>
        <w:ind w:firstLine="0"/>
      </w:pPr>
      <w:r w:rsidRPr="00453144">
        <w:rPr>
          <w:i/>
          <w:iCs/>
        </w:rPr>
        <w:t>Kim Pittet</w:t>
      </w:r>
      <w:r w:rsidRPr="00CE71CE">
        <w:t>: Mein Team ist divers: Die jüngste Person</w:t>
      </w:r>
      <w:r w:rsidR="004B1BFD">
        <w:t xml:space="preserve">, die ich je </w:t>
      </w:r>
      <w:r w:rsidR="0033003F">
        <w:t>anstellte</w:t>
      </w:r>
      <w:r w:rsidR="004B1BFD">
        <w:t>, war</w:t>
      </w:r>
      <w:r w:rsidRPr="00CE71CE">
        <w:t xml:space="preserve"> 19 Jahre alt. Es hat sich einmal eine Frau beworben, die nach der Pensionierung noch etwas </w:t>
      </w:r>
      <w:r w:rsidR="002C7412">
        <w:t>Sinnvolles</w:t>
      </w:r>
      <w:r w:rsidR="004B1BFD">
        <w:t xml:space="preserve"> machen wollte</w:t>
      </w:r>
      <w:r w:rsidRPr="00CE71CE">
        <w:t xml:space="preserve">. Auch der </w:t>
      </w:r>
      <w:r w:rsidR="004B1BFD">
        <w:t>berufliche Hintergrund</w:t>
      </w:r>
      <w:r w:rsidR="004B1BFD" w:rsidRPr="00CE71CE">
        <w:t xml:space="preserve"> </w:t>
      </w:r>
      <w:r w:rsidRPr="00CE71CE">
        <w:t xml:space="preserve">ist unterschiedlich. Ich habe sowohl Frauen als auch Männer angestellt. Die Anzahl der Menschen im Team ist von den Arbeitseinsätzen abhängig. </w:t>
      </w:r>
      <w:r w:rsidR="0033003F">
        <w:t>Mit drei Einsätzen pro Tag ergeben sich bei mir etwa 90 Einsätze pro Monat</w:t>
      </w:r>
      <w:r w:rsidRPr="00CE71CE">
        <w:t xml:space="preserve">. Im Schnitt </w:t>
      </w:r>
      <w:r w:rsidR="0033003F">
        <w:t>leisten</w:t>
      </w:r>
      <w:r w:rsidRPr="00CE71CE">
        <w:t xml:space="preserve"> acht bis neun Personen je </w:t>
      </w:r>
      <w:r w:rsidR="00A02791">
        <w:t>zwölf</w:t>
      </w:r>
      <w:r w:rsidRPr="00CE71CE">
        <w:t xml:space="preserve"> Einsätze pro Monat. Da ich keine Vollzeitstelle anbiete, sondern nur einen Mini-Nebenjob, gibt es viele Wechsel im Team. Für die meisten ergibt sich aus den Einsätzen ein</w:t>
      </w:r>
      <w:r w:rsidR="00A97B3B">
        <w:t xml:space="preserve"> Verdienst</w:t>
      </w:r>
      <w:r w:rsidRPr="00CE71CE">
        <w:t xml:space="preserve"> von 200</w:t>
      </w:r>
      <w:r w:rsidR="00A97B3B">
        <w:t xml:space="preserve"> bis </w:t>
      </w:r>
      <w:r w:rsidRPr="00CE71CE">
        <w:t>300</w:t>
      </w:r>
      <w:r w:rsidR="00A97B3B">
        <w:t xml:space="preserve"> Franken</w:t>
      </w:r>
      <w:r w:rsidRPr="00CE71CE">
        <w:t>. Je nach</w:t>
      </w:r>
      <w:r w:rsidR="00535B9E">
        <w:t xml:space="preserve"> Wohnort der </w:t>
      </w:r>
      <w:r w:rsidRPr="00CE71CE">
        <w:t>Angestellten entschädigt der Job sicher mehr mit anderen Werten als</w:t>
      </w:r>
      <w:r w:rsidR="00AB56E8">
        <w:t xml:space="preserve"> mit</w:t>
      </w:r>
      <w:r w:rsidRPr="00CE71CE">
        <w:t xml:space="preserve"> Geld. Oft gibt es auch Wechsel im Team, weil jemand umzieht oder sich bei der Hauptbeschäftigung etwas verändert. Und selbst wenn </w:t>
      </w:r>
      <w:r w:rsidR="004B1BFD">
        <w:t xml:space="preserve">eine Assistenzperson </w:t>
      </w:r>
      <w:r w:rsidR="00F500F8">
        <w:t>etwa</w:t>
      </w:r>
      <w:r w:rsidR="004B1BFD">
        <w:t xml:space="preserve"> ein Jahr bleibt, bedeutet das, dass </w:t>
      </w:r>
      <w:r w:rsidR="00B83256">
        <w:t xml:space="preserve">ich </w:t>
      </w:r>
      <w:r w:rsidR="004B1BFD">
        <w:t xml:space="preserve">pro Jahr </w:t>
      </w:r>
      <w:r w:rsidR="00B83256">
        <w:t>acht</w:t>
      </w:r>
      <w:r w:rsidR="004B1BFD">
        <w:t xml:space="preserve"> neue Assistenzpersonen </w:t>
      </w:r>
      <w:r w:rsidR="00B83256">
        <w:t>suchen muss</w:t>
      </w:r>
      <w:r w:rsidR="004B1BFD">
        <w:t xml:space="preserve">. </w:t>
      </w:r>
      <w:r w:rsidRPr="00CE71CE">
        <w:t xml:space="preserve">Es ist </w:t>
      </w:r>
      <w:r w:rsidR="00FD137F">
        <w:t xml:space="preserve">teilweise </w:t>
      </w:r>
      <w:r w:rsidRPr="00CE71CE">
        <w:t xml:space="preserve">eine Herausforderung, gute Assistenzpersonen zu finden, die auch langfristig bleiben. Wenn ich ein Inserat ausschreibe, bekomme ich manchmal schon 50 Bewerbungen. Da sind zum Teil Leute dabei, die es einfach niedlich finden, jemandem zu helfen oder die es schön fänden, neue Freund:innen zu finden. </w:t>
      </w:r>
      <w:r w:rsidR="00630B03">
        <w:t>Ich</w:t>
      </w:r>
      <w:r w:rsidR="00630B03" w:rsidRPr="00CE71CE">
        <w:t xml:space="preserve"> </w:t>
      </w:r>
      <w:r w:rsidRPr="00CE71CE">
        <w:t xml:space="preserve">merke dann schnell, dass das nicht die richtigen Personen </w:t>
      </w:r>
      <w:r w:rsidR="004B1BFD">
        <w:t xml:space="preserve">für mich </w:t>
      </w:r>
      <w:r w:rsidRPr="00CE71CE">
        <w:t xml:space="preserve">sind. </w:t>
      </w:r>
    </w:p>
    <w:p w14:paraId="7158C3A7" w14:textId="762F5EB2" w:rsidR="00CE71CE" w:rsidRPr="00CE71CE" w:rsidRDefault="00CE71CE" w:rsidP="00CE71CE">
      <w:pPr>
        <w:pStyle w:val="Textkrper"/>
      </w:pPr>
      <w:r w:rsidRPr="00CE71CE">
        <w:t>Mitbringen müssen die Assist</w:t>
      </w:r>
      <w:r w:rsidR="002F5860">
        <w:t>enzpersonen</w:t>
      </w:r>
      <w:r w:rsidRPr="00CE71CE">
        <w:t xml:space="preserve"> Einfühlungsvermögen und Wertfreiheit. Es braucht eine Akzeptanz für verschiedene Lebensstile. Wenn man dies</w:t>
      </w:r>
      <w:r w:rsidR="00023414">
        <w:t>e</w:t>
      </w:r>
      <w:r w:rsidRPr="00CE71CE">
        <w:t xml:space="preserve"> nicht </w:t>
      </w:r>
      <w:r w:rsidR="004B1BFD">
        <w:t>aufbringen</w:t>
      </w:r>
      <w:r w:rsidR="004B1BFD" w:rsidRPr="00CE71CE">
        <w:t xml:space="preserve"> </w:t>
      </w:r>
      <w:r w:rsidRPr="00CE71CE">
        <w:t xml:space="preserve">kann, ist man in diesem Tätigkeitsfeld am falschen Ort. Zwischenmenschliche Faktoren sind mir sehr wichtig. Ich verlange zum Beispiel keinen Lebenslauf und keine Arbeitszeugnisse. Für mich ist das eine persönliche Sache. Meistens trinke ich mit einer </w:t>
      </w:r>
      <w:r w:rsidRPr="00CE71CE">
        <w:lastRenderedPageBreak/>
        <w:t>potenziellen Assistenzperson einen Kaffee und merke dann schnell, ob ich mir vorstellen kann, dass diese Person jeden Tag zu mir kommt.</w:t>
      </w:r>
    </w:p>
    <w:p w14:paraId="73C373B8" w14:textId="213FB60B" w:rsidR="000A5BCD" w:rsidRPr="00CE71CE" w:rsidRDefault="00CE71CE" w:rsidP="00CE71CE">
      <w:pPr>
        <w:pStyle w:val="Textkrper"/>
        <w:tabs>
          <w:tab w:val="left" w:pos="2891"/>
        </w:tabs>
        <w:ind w:firstLine="0"/>
      </w:pPr>
      <w:r w:rsidRPr="00453144">
        <w:rPr>
          <w:i/>
          <w:iCs/>
        </w:rPr>
        <w:t>Susann Heimann</w:t>
      </w:r>
      <w:r w:rsidRPr="00CE71CE">
        <w:t xml:space="preserve">: Je mehr Erfahrung die Arbeitgebenden sammeln bei der Auswahl ihrer Assistenzpersonen, desto mehr Stabilität bekommt das eigene Assistenzteam mit der Zeit. </w:t>
      </w:r>
    </w:p>
    <w:p w14:paraId="1E851D0A" w14:textId="322DA7D3" w:rsidR="00CE71CE" w:rsidRPr="00CE71CE" w:rsidRDefault="00CE71CE" w:rsidP="00CE71CE">
      <w:pPr>
        <w:pStyle w:val="Fragen"/>
      </w:pPr>
      <w:r w:rsidRPr="00CE71CE">
        <w:t>Wie sieht Ihr gemeinsamer Alltag aus? In welchen Situationen benötigen Sie Unterstützung?</w:t>
      </w:r>
    </w:p>
    <w:p w14:paraId="73B7CF96" w14:textId="0C7C2AE7" w:rsidR="00CE71CE" w:rsidRPr="00CE71CE" w:rsidRDefault="00CE71CE" w:rsidP="00CE71CE">
      <w:pPr>
        <w:pStyle w:val="Textkrper"/>
        <w:ind w:firstLine="0"/>
      </w:pPr>
      <w:r w:rsidRPr="00453144">
        <w:rPr>
          <w:i/>
          <w:iCs/>
        </w:rPr>
        <w:t>Kim Pittet</w:t>
      </w:r>
      <w:r w:rsidRPr="00CE71CE">
        <w:t xml:space="preserve">: Ich benötige rund vier Stunden Assistenz pro Tag, aufgeteilt in drei verschiedene Dienste. Das heisst: Ein Morgendienst, </w:t>
      </w:r>
      <w:r w:rsidR="004B1BFD">
        <w:t>bei dem</w:t>
      </w:r>
      <w:r w:rsidRPr="00CE71CE">
        <w:t xml:space="preserve"> mir jemand beim Aufstehen und Anziehen hilft, damit ich </w:t>
      </w:r>
      <w:r w:rsidR="00E333A7">
        <w:t>a</w:t>
      </w:r>
      <w:r w:rsidRPr="00CE71CE">
        <w:t xml:space="preserve">rbeiten gehen kann. Am Wochenende hilft mir die Assistenzperson </w:t>
      </w:r>
      <w:r w:rsidR="004B1BFD">
        <w:t>zusätzlich</w:t>
      </w:r>
      <w:r w:rsidR="00B83256">
        <w:t>, das Frühstück vorzubereiten</w:t>
      </w:r>
      <w:r w:rsidRPr="00CE71CE">
        <w:t>. Dann habe ich einen Kochdienst für das Abendessen und einen Bettdienst.</w:t>
      </w:r>
    </w:p>
    <w:p w14:paraId="53FA3C41" w14:textId="524ED4A6" w:rsidR="000A5BCD" w:rsidRDefault="00CE71CE" w:rsidP="00CE71CE">
      <w:pPr>
        <w:pStyle w:val="Textkrper"/>
        <w:tabs>
          <w:tab w:val="left" w:pos="2714"/>
        </w:tabs>
        <w:ind w:firstLine="0"/>
      </w:pPr>
      <w:r w:rsidRPr="00453144">
        <w:rPr>
          <w:i/>
          <w:iCs/>
        </w:rPr>
        <w:t>Jo</w:t>
      </w:r>
      <w:r w:rsidR="00202033">
        <w:rPr>
          <w:i/>
          <w:iCs/>
        </w:rPr>
        <w:t>ë</w:t>
      </w:r>
      <w:r w:rsidRPr="00453144">
        <w:rPr>
          <w:i/>
          <w:iCs/>
        </w:rPr>
        <w:t>lle Coullery</w:t>
      </w:r>
      <w:r w:rsidRPr="00CE71CE">
        <w:t xml:space="preserve">: Meistens hat man nur einen Dienst pro Tag. Das heisst, man kommt entweder morgens für das Kochen oder abends für den Bettdienst. Manchmal kann es vorkommen, dass ich für den Kochdienst eingeteilt bin und dann die Zeit bis zum Bettdienst bei Kim verbringe, weil ich diesen Dienst noch übernehme. </w:t>
      </w:r>
    </w:p>
    <w:p w14:paraId="0D2E4EF2" w14:textId="77777777" w:rsidR="0054284F" w:rsidRDefault="0054284F" w:rsidP="0054284F">
      <w:pPr>
        <w:pStyle w:val="WichtigBox"/>
        <w:ind w:firstLine="0"/>
        <w:rPr>
          <w:lang w:val="de-CH"/>
        </w:rPr>
      </w:pPr>
      <w:r>
        <w:rPr>
          <w:lang w:val="de-CH"/>
        </w:rPr>
        <w:t xml:space="preserve">Kim Pittet wohnt in Bern. Sie hat ihren Masterabschluss in Kommunikationswissenschaft und Medienforschung an der Universität Fribourg absolviert. Heute arbeitet Kim Pittet als Junior Projektleiterin bei den </w:t>
      </w:r>
      <w:r w:rsidRPr="00783D33">
        <w:rPr>
          <w:lang w:val="de-CH"/>
        </w:rPr>
        <w:t>«</w:t>
      </w:r>
      <w:r w:rsidRPr="00E8095D">
        <w:rPr>
          <w:lang w:val="de-CH"/>
        </w:rPr>
        <w:t>Reporter:innen ohne Barrieren</w:t>
      </w:r>
      <w:r>
        <w:rPr>
          <w:i/>
          <w:lang w:val="de-CH"/>
        </w:rPr>
        <w:t xml:space="preserve">» </w:t>
      </w:r>
      <w:r>
        <w:rPr>
          <w:lang w:val="de-CH"/>
        </w:rPr>
        <w:t xml:space="preserve">von </w:t>
      </w:r>
      <w:r w:rsidRPr="00E8095D">
        <w:rPr>
          <w:i/>
          <w:iCs/>
          <w:lang w:val="de-CH"/>
        </w:rPr>
        <w:t>Inclusion Handicap</w:t>
      </w:r>
      <w:r>
        <w:rPr>
          <w:iCs/>
          <w:lang w:val="de-CH"/>
        </w:rPr>
        <w:t>, ist freischaffende Journalistin und Persönlichkeitscoach. Kim Pittet sensibilisiert die Gesellschaft für die Rechte und Bedürfnisse von Menschen mit Behinderungen. Sie setzt sich ein für den Abbau von Berührungsängsten und Stereotypen, für eine offene Kommunikation und für die Enttabuisierung aller Themen, die das Leben mit Behinderungen betreffen.</w:t>
      </w:r>
    </w:p>
    <w:p w14:paraId="44975AE0" w14:textId="2540D098" w:rsidR="0054284F" w:rsidRPr="00CE71CE" w:rsidRDefault="0054284F" w:rsidP="0054284F">
      <w:pPr>
        <w:pStyle w:val="WichtigBox"/>
        <w:rPr>
          <w:lang w:val="de-CH"/>
        </w:rPr>
      </w:pPr>
      <w:r w:rsidRPr="0054284F">
        <w:rPr>
          <w:lang w:val="de-CH"/>
        </w:rPr>
        <w:t>Joëlle</w:t>
      </w:r>
      <w:r>
        <w:rPr>
          <w:lang w:val="de-CH"/>
        </w:rPr>
        <w:t xml:space="preserve"> Coullery wohnt ebenfalls in Bern. Nach der Fachmittelschule und Fachmaturität hat sie Sozialpädagogik an der BFF studiert. Anschliessend hat sie auf einer Wohngruppe mit Menschen mit Behinderungen gearbeitet. Heute absolviert Joëlle Coullery das Lehrdiplom an der Pädagogischen Hochschule. Die Arbeit als Assistentin bei Kim Pittet eignet sich super, </w:t>
      </w:r>
      <w:r w:rsidR="00F718E9">
        <w:rPr>
          <w:lang w:val="de-CH"/>
        </w:rPr>
        <w:t xml:space="preserve">um </w:t>
      </w:r>
      <w:r>
        <w:rPr>
          <w:lang w:val="de-CH"/>
        </w:rPr>
        <w:t xml:space="preserve">neben dem Studium im Teilzeitpensum zu arbeiten. Joëlle Coullery ist es wichtig, dass die Gesellschaft sensibilisiert wird </w:t>
      </w:r>
      <w:r w:rsidR="00547032">
        <w:rPr>
          <w:lang w:val="de-CH"/>
        </w:rPr>
        <w:t>für</w:t>
      </w:r>
      <w:r>
        <w:rPr>
          <w:lang w:val="de-CH"/>
        </w:rPr>
        <w:t xml:space="preserve"> den Umgang mit Menschen mit Behinderungen.</w:t>
      </w:r>
    </w:p>
    <w:p w14:paraId="7D862FB8" w14:textId="77777777" w:rsidR="0054284F" w:rsidRPr="00883DE5" w:rsidRDefault="0054284F" w:rsidP="0054284F">
      <w:pPr>
        <w:pStyle w:val="WichtigBox"/>
        <w:ind w:firstLine="0"/>
        <w:rPr>
          <w:lang w:val="de-CH"/>
        </w:rPr>
      </w:pPr>
      <w:r>
        <w:rPr>
          <w:noProof/>
        </w:rPr>
        <w:drawing>
          <wp:inline distT="0" distB="0" distL="0" distR="0" wp14:anchorId="1FE198B6" wp14:editId="6E322DFC">
            <wp:extent cx="5760000" cy="3535808"/>
            <wp:effectExtent l="0" t="0" r="0" b="7620"/>
            <wp:docPr id="2" name="Grafik 2" descr="Zwei junge Frauen (eine davon im Rollstuhl), im Hintergrund der Ponte Vecchio in Flor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Zwei junge Frauen (eine davon im Rollstuhl), im Hintergrund der Ponte Vecchio in Florenz"/>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8163" b="-4"/>
                    <a:stretch/>
                  </pic:blipFill>
                  <pic:spPr bwMode="auto">
                    <a:xfrm>
                      <a:off x="0" y="0"/>
                      <a:ext cx="5760000" cy="3535808"/>
                    </a:xfrm>
                    <a:prstGeom prst="rect">
                      <a:avLst/>
                    </a:prstGeom>
                    <a:noFill/>
                    <a:ln>
                      <a:noFill/>
                    </a:ln>
                    <a:extLst>
                      <a:ext uri="{53640926-AAD7-44D8-BBD7-CCE9431645EC}">
                        <a14:shadowObscured xmlns:a14="http://schemas.microsoft.com/office/drawing/2010/main"/>
                      </a:ext>
                    </a:extLst>
                  </pic:spPr>
                </pic:pic>
              </a:graphicData>
            </a:graphic>
          </wp:inline>
        </w:drawing>
      </w:r>
    </w:p>
    <w:p w14:paraId="0C040364" w14:textId="77777777" w:rsidR="00885B99" w:rsidRDefault="00885B99" w:rsidP="00CE71CE">
      <w:pPr>
        <w:pStyle w:val="Textkrper"/>
        <w:tabs>
          <w:tab w:val="left" w:pos="2714"/>
        </w:tabs>
        <w:ind w:firstLine="0"/>
      </w:pPr>
    </w:p>
    <w:p w14:paraId="3B5F7695" w14:textId="7E47EFB6" w:rsidR="00CE71CE" w:rsidRPr="00CE71CE" w:rsidRDefault="00CE71CE" w:rsidP="000A5BCD">
      <w:pPr>
        <w:pStyle w:val="Fragen"/>
      </w:pPr>
      <w:r w:rsidRPr="00CE71CE">
        <w:lastRenderedPageBreak/>
        <w:t>Was erleben Sie in Ihrem gemeinsamen Alltag als besonders positiv? Was erleben Sie als herausfordernd?</w:t>
      </w:r>
    </w:p>
    <w:p w14:paraId="5854FCAE" w14:textId="6DFB0175" w:rsidR="00CE71CE" w:rsidRPr="00CE71CE" w:rsidRDefault="00CE71CE" w:rsidP="00CE71CE">
      <w:pPr>
        <w:pStyle w:val="Textkrper"/>
        <w:ind w:firstLine="0"/>
      </w:pPr>
      <w:r w:rsidRPr="00453144">
        <w:rPr>
          <w:i/>
          <w:iCs/>
        </w:rPr>
        <w:t>Jo</w:t>
      </w:r>
      <w:r w:rsidR="00202033">
        <w:rPr>
          <w:i/>
          <w:iCs/>
        </w:rPr>
        <w:t>ë</w:t>
      </w:r>
      <w:r w:rsidRPr="00453144">
        <w:rPr>
          <w:i/>
          <w:iCs/>
        </w:rPr>
        <w:t>lle Coullery</w:t>
      </w:r>
      <w:r w:rsidRPr="00CE71CE">
        <w:t xml:space="preserve">: Bei diesem Job ist sicher viel Flexibilität </w:t>
      </w:r>
      <w:r w:rsidR="0013120E">
        <w:t>gefragt</w:t>
      </w:r>
      <w:r w:rsidRPr="00CE71CE">
        <w:t>. Ich arbeite sehr gerne mit Kim zusammen, auch weil Kim mittlerweile mehr Freundin als Chefin ist. Ich schätze am meisten, dass wir so viel reden können und eine offene Kommunikation pflegen. Wir profitieren sehr voneinander. Schwierig sind dagegen manchmal Dinge im Team, die gerade nicht so gut funktionieren und die dann besprochen werden, wenn ich bei Kim bin. Das hat aber mehr mit dem Team zu tun als mit der Beziehung zwischen Kim und mir.</w:t>
      </w:r>
    </w:p>
    <w:p w14:paraId="016D9123" w14:textId="11D89811" w:rsidR="000A5BCD" w:rsidRPr="00CE71CE" w:rsidRDefault="00CE71CE" w:rsidP="00CE71CE">
      <w:pPr>
        <w:pStyle w:val="Textkrper"/>
        <w:ind w:firstLine="0"/>
      </w:pPr>
      <w:r w:rsidRPr="00453144">
        <w:rPr>
          <w:i/>
          <w:iCs/>
        </w:rPr>
        <w:t>Kim Pittet</w:t>
      </w:r>
      <w:r w:rsidRPr="00CE71CE">
        <w:t xml:space="preserve">: Eine Herausforderung bei der Assistenz ist sicherlich die Zuverlässigkeit. Auch wenn der Job </w:t>
      </w:r>
      <w:r w:rsidR="002265F0">
        <w:t xml:space="preserve">zeitlich </w:t>
      </w:r>
      <w:r w:rsidRPr="00CE71CE">
        <w:t>sehr flexibel ist, darf eine Person ihren Morgendienst nicht verschlafen, weil ich um acht Uhr im Büro sein m</w:t>
      </w:r>
      <w:r w:rsidR="004B1BFD">
        <w:t>öchte</w:t>
      </w:r>
      <w:r w:rsidRPr="00CE71CE">
        <w:t xml:space="preserve">. Oder abends, wenn ich schlafen gehen will, kann es vorkommen, dass jemand noch länger im Ausgang bleiben möchte. Hier können sich Konfliktsituationen ergeben und </w:t>
      </w:r>
      <w:r w:rsidR="005A4505">
        <w:t>die Rollen</w:t>
      </w:r>
      <w:r w:rsidR="005A4505" w:rsidRPr="00CE71CE">
        <w:t xml:space="preserve"> </w:t>
      </w:r>
      <w:r w:rsidRPr="00CE71CE">
        <w:t xml:space="preserve">verschwimmen, weil das Arbeitsverhältnis ja auch eine freundschaftliche Komponente </w:t>
      </w:r>
      <w:r w:rsidR="00D05D56">
        <w:t>hat</w:t>
      </w:r>
      <w:r w:rsidRPr="00CE71CE">
        <w:t>.</w:t>
      </w:r>
    </w:p>
    <w:p w14:paraId="605CA8E5" w14:textId="32938DB0" w:rsidR="00CE71CE" w:rsidRPr="00CE71CE" w:rsidRDefault="00CE71CE" w:rsidP="00CE71CE">
      <w:pPr>
        <w:pStyle w:val="Fragen"/>
      </w:pPr>
      <w:r w:rsidRPr="00CE71CE">
        <w:t>Haben Sie einen Notfallplan für den Fall, dass jemand den Dienst nicht wahrnehmen kann?</w:t>
      </w:r>
    </w:p>
    <w:p w14:paraId="5DC84E14" w14:textId="25533F73" w:rsidR="00CE71CE" w:rsidRPr="00CE71CE" w:rsidRDefault="00CE71CE" w:rsidP="00CE71CE">
      <w:pPr>
        <w:pStyle w:val="Textkrper"/>
        <w:ind w:firstLine="0"/>
      </w:pPr>
      <w:r w:rsidRPr="00453144">
        <w:rPr>
          <w:i/>
          <w:iCs/>
        </w:rPr>
        <w:t>Kim Pittet</w:t>
      </w:r>
      <w:r w:rsidRPr="00CE71CE">
        <w:t>: Das kommt zum Glück nur selten vor, weil meine Assisten</w:t>
      </w:r>
      <w:r w:rsidR="00F94253">
        <w:t>zpersonen</w:t>
      </w:r>
      <w:r w:rsidRPr="00CE71CE">
        <w:t xml:space="preserve"> sehr zuverlässig sind. Falls doch einmal jemand nicht auftaucht, kann ich in unseren Assistenzchat schreiben, dass es sich um einen Notfall handelt. Bei acht bis neun Personen im Chat ist die Wahrscheinlichkeit gross, dass jemand die Nachricht sieht. Im schlimmsten Fall könnte ich auch auf mein Umfeld zurückgreifen; dieses ist in solchen Situationen sehr verlässlich. Es kommt natürlich auch auf den Dienst an, denn ein verpasster Bettdienst wiegt schwerer als ein Kochdienst für das Abendessen. </w:t>
      </w:r>
      <w:r w:rsidR="004B1BFD">
        <w:t>Aufgrund der direkten Abhängigkeit von einer Assistenzperson komme ich manchmal schon leicht ins Schwitzen</w:t>
      </w:r>
      <w:r w:rsidRPr="00CE71CE">
        <w:t xml:space="preserve">, wenn jemand </w:t>
      </w:r>
      <w:r w:rsidR="001D376B">
        <w:t xml:space="preserve">auch nur </w:t>
      </w:r>
      <w:r w:rsidRPr="00CE71CE">
        <w:t>zehn Minuten zu spät ist und sich nicht meldet. Dann denke ich ständig: Kommt diese Person noch oder kommt sie nicht? Bis jetzt gab es zum Glück immer eine Lösung – aber solche Situationen lösen auf jeden Fall Stress aus.</w:t>
      </w:r>
    </w:p>
    <w:p w14:paraId="4CAA2BB3" w14:textId="76D5F3C9" w:rsidR="000A5BCD" w:rsidRPr="00CE71CE" w:rsidRDefault="00CE71CE" w:rsidP="00CE71CE">
      <w:pPr>
        <w:pStyle w:val="Textkrper"/>
        <w:ind w:firstLine="0"/>
      </w:pPr>
      <w:r w:rsidRPr="00135D66">
        <w:rPr>
          <w:i/>
          <w:iCs/>
        </w:rPr>
        <w:t>Susann Heimann</w:t>
      </w:r>
      <w:r w:rsidRPr="00CE71CE">
        <w:t xml:space="preserve">: Bei uns in Thun </w:t>
      </w:r>
      <w:r w:rsidR="009F3F3A">
        <w:t xml:space="preserve">und Region </w:t>
      </w:r>
      <w:r w:rsidRPr="00CE71CE">
        <w:t xml:space="preserve">wäre dann ein Notrufdienst möglich. Die Leute können anrufen und wir stellen jemanden zur Verfügung. Der Druck, diese Abhängigkeit aushalten zu können, ist bei manchen Menschen mit Assistenz enorm gross. </w:t>
      </w:r>
    </w:p>
    <w:p w14:paraId="01F4D8B0" w14:textId="5A25602F" w:rsidR="00CE71CE" w:rsidRPr="00CE71CE" w:rsidRDefault="00CE71CE" w:rsidP="00CE71CE">
      <w:pPr>
        <w:pStyle w:val="Fragen"/>
      </w:pPr>
      <w:r w:rsidRPr="00CE71CE">
        <w:t xml:space="preserve">Wie gehen Sie dann mit diesem Spannungsfeld von Nähe und Distanz um? Hat es schon Situationen gegeben, in denen </w:t>
      </w:r>
      <w:r w:rsidR="00103DBE">
        <w:t>S</w:t>
      </w:r>
      <w:r w:rsidRPr="00CE71CE">
        <w:t>ie klare Grenzen setzen mussten?</w:t>
      </w:r>
    </w:p>
    <w:p w14:paraId="292993F5" w14:textId="2F60EEBD" w:rsidR="00CE71CE" w:rsidRPr="00CE71CE" w:rsidRDefault="00CE71CE" w:rsidP="00CE71CE">
      <w:pPr>
        <w:pStyle w:val="Textkrper"/>
        <w:ind w:firstLine="0"/>
      </w:pPr>
      <w:r w:rsidRPr="00453144">
        <w:rPr>
          <w:i/>
          <w:iCs/>
        </w:rPr>
        <w:t>Kim Pittet</w:t>
      </w:r>
      <w:r w:rsidRPr="00CE71CE">
        <w:t>: Konflikte gibt es relativ häufig</w:t>
      </w:r>
      <w:r w:rsidR="001D376B">
        <w:t xml:space="preserve"> </w:t>
      </w:r>
      <w:r w:rsidR="009947D5">
        <w:t>–</w:t>
      </w:r>
      <w:r w:rsidRPr="00CE71CE">
        <w:t xml:space="preserve"> manchmal kleinere, manchmal grössere. Für mich war es ein wichtiger Prozess, herauszufinden, was ich eigentlich will. Am Anfang </w:t>
      </w:r>
      <w:r w:rsidR="001D376B">
        <w:t xml:space="preserve">wollte ich </w:t>
      </w:r>
      <w:r w:rsidR="000E5649">
        <w:t xml:space="preserve">alles </w:t>
      </w:r>
      <w:r w:rsidRPr="00CE71CE">
        <w:t xml:space="preserve">allen recht machen. Deshalb habe ich oft gesagt, dass es in Ordnung ist, wenn jemand eine halbe Stunde später oder früher kommen wollte. Irgendwann habe ich gemerkt, dass ich mich selbst vergesse, wenn ich acht Personen immer entgegenkomme. Mittlerweile </w:t>
      </w:r>
      <w:r w:rsidR="001D376B">
        <w:t>kann ich direkt und offen sagen</w:t>
      </w:r>
      <w:r w:rsidRPr="00CE71CE">
        <w:t xml:space="preserve">, wenn etwas für mich nicht stimmt. </w:t>
      </w:r>
      <w:r w:rsidR="001D376B">
        <w:t>Ich musste lernen, wo meine</w:t>
      </w:r>
      <w:r w:rsidRPr="00CE71CE">
        <w:t xml:space="preserve"> eigenen Grenzen sind und wie </w:t>
      </w:r>
      <w:r w:rsidR="001D376B">
        <w:t>ich</w:t>
      </w:r>
      <w:r w:rsidRPr="00CE71CE">
        <w:t xml:space="preserve"> mit den Menschen umgeh</w:t>
      </w:r>
      <w:r w:rsidR="001D376B">
        <w:t>en möchte</w:t>
      </w:r>
      <w:r w:rsidRPr="00CE71CE">
        <w:t>. Und wenn man für sich eine klare Haltung gefunden hat, ist es auch einfacher für das Team.</w:t>
      </w:r>
    </w:p>
    <w:p w14:paraId="3B1DE471" w14:textId="1F3A9059" w:rsidR="00CE71CE" w:rsidRPr="00CE71CE" w:rsidRDefault="00CE71CE" w:rsidP="00CE71CE">
      <w:pPr>
        <w:pStyle w:val="Textkrper"/>
      </w:pPr>
      <w:r w:rsidRPr="00CE71CE">
        <w:t>Ein schwieriges Thema ist auch die Privatsphäre. Hier ist die professionelle Haltung der Assist</w:t>
      </w:r>
      <w:r w:rsidR="002F5860">
        <w:t>enzpersonen</w:t>
      </w:r>
      <w:r w:rsidRPr="00CE71CE">
        <w:t xml:space="preserve"> wichtig. Man möchte zum Beispiel nicht ausgefragt werden, wenn </w:t>
      </w:r>
      <w:r w:rsidR="009409C9">
        <w:t>man Besucht hatte</w:t>
      </w:r>
      <w:r w:rsidRPr="00CE71CE">
        <w:t>. Oftmals sind kleine Details entscheidend: Wenn die Assistenz</w:t>
      </w:r>
      <w:r w:rsidR="001941F6">
        <w:t>person</w:t>
      </w:r>
      <w:r w:rsidRPr="00CE71CE">
        <w:t xml:space="preserve"> mit dem Schlüssel zur Tür hereinkommt und ich noch Besuch habe, dann ist die Privatsphäre quasi unterbrochen. Das gehört aber bei einem Leben mit Assistenz auch ein bisschen dazu. Man hat sicher immer noch mehr Privatsphäre als in einem Heim. Da ich nichts anderes kenne und schon immer auf Hilfe angewiesen war, ist für mich die </w:t>
      </w:r>
      <w:r w:rsidR="00E650B6">
        <w:t>eingeschränkte</w:t>
      </w:r>
      <w:r w:rsidRPr="00CE71CE">
        <w:t xml:space="preserve"> Privatsphäre Normalität. Für mich war schon immer klar, dass meine Mitmenschen alles mitbekommen. </w:t>
      </w:r>
      <w:r w:rsidR="006268DA">
        <w:t>Es</w:t>
      </w:r>
      <w:r w:rsidR="006268DA" w:rsidRPr="00CE71CE">
        <w:t xml:space="preserve"> </w:t>
      </w:r>
      <w:r w:rsidRPr="00CE71CE">
        <w:t xml:space="preserve">stellt sich dann die Frage, wem ich wieviel erzählen will. Wenn ich keine Lust habe, etwas zu erzählen, kann ich das so kommunizieren. </w:t>
      </w:r>
    </w:p>
    <w:p w14:paraId="06C73330" w14:textId="4D0E7850" w:rsidR="00772F5C" w:rsidRPr="00CE71CE" w:rsidRDefault="00CE71CE" w:rsidP="00CE71CE">
      <w:pPr>
        <w:pStyle w:val="Textkrper"/>
        <w:tabs>
          <w:tab w:val="left" w:pos="1296"/>
        </w:tabs>
        <w:ind w:firstLine="0"/>
      </w:pPr>
      <w:r w:rsidRPr="00453144">
        <w:rPr>
          <w:i/>
          <w:iCs/>
        </w:rPr>
        <w:t>Jo</w:t>
      </w:r>
      <w:r w:rsidR="00202033">
        <w:rPr>
          <w:i/>
          <w:iCs/>
        </w:rPr>
        <w:t>ë</w:t>
      </w:r>
      <w:r w:rsidRPr="00453144">
        <w:rPr>
          <w:i/>
          <w:iCs/>
        </w:rPr>
        <w:t>lle Coullery</w:t>
      </w:r>
      <w:r w:rsidRPr="00CE71CE">
        <w:t xml:space="preserve">: Das Thema Nähe/Distanz bereitet mir keine Mühe, weil wir miteinander kommunizieren und offen sind. Was ihren Alltag angeht, entscheidet Kim selbst. Ich entscheide nichts für sie. Auch wenn ich beispielsweise weiss, was für ein Gewürz sie mag, frage ich sie trotzdem jedes Mal, ob es für sie stimmt. Es ist </w:t>
      </w:r>
      <w:r w:rsidRPr="00CE71CE">
        <w:lastRenderedPageBreak/>
        <w:t xml:space="preserve">Kims Wohnung und sie entscheidet. Es ist mir wichtig, dass sich keine Routinen einschleichen und man vergisst nachzufragen – denn die Dinge können sich auch ändern und die andere Person kann plötzlich Lust auf etwas anderes haben. Ich finde es einfacher, wenn ich klare Anweisungen bekomme und diese auch so ausführen kann. </w:t>
      </w:r>
    </w:p>
    <w:p w14:paraId="74B3F414" w14:textId="404E3EFD" w:rsidR="00CE71CE" w:rsidRPr="00CE71CE" w:rsidRDefault="00CE71CE" w:rsidP="00CE71CE">
      <w:pPr>
        <w:pStyle w:val="Fragen"/>
      </w:pPr>
      <w:r w:rsidRPr="00CE71CE">
        <w:t>Wie ist es für Sie, Anweisungen zu geben?</w:t>
      </w:r>
    </w:p>
    <w:p w14:paraId="426C4CFD" w14:textId="1956E827" w:rsidR="000A5BCD" w:rsidRPr="00CE71CE" w:rsidRDefault="00CE71CE" w:rsidP="00CE71CE">
      <w:pPr>
        <w:pStyle w:val="Textkrper"/>
        <w:tabs>
          <w:tab w:val="left" w:pos="1296"/>
        </w:tabs>
        <w:ind w:firstLine="0"/>
      </w:pPr>
      <w:r w:rsidRPr="00453144">
        <w:rPr>
          <w:i/>
          <w:iCs/>
        </w:rPr>
        <w:t>Kim Pittet</w:t>
      </w:r>
      <w:r w:rsidRPr="00CE71CE">
        <w:t>: Am Anfang war das sehr speziell. Dabei geht es schon um kleine Dinge, wie beispielsweise, dass ich selbst entscheiden darf, wie</w:t>
      </w:r>
      <w:r w:rsidR="006E1C53">
        <w:t xml:space="preserve"> </w:t>
      </w:r>
      <w:r w:rsidRPr="00CE71CE">
        <w:t xml:space="preserve">viel Butter bei mir auf das Brot kommt. Das Entscheiden musste ich erst lernen, weil früher meine </w:t>
      </w:r>
      <w:r w:rsidR="001D376B">
        <w:t>Eltern</w:t>
      </w:r>
      <w:r w:rsidR="001D376B" w:rsidRPr="00CE71CE">
        <w:t xml:space="preserve"> </w:t>
      </w:r>
      <w:r w:rsidRPr="00CE71CE">
        <w:t>alles gemacht ha</w:t>
      </w:r>
      <w:r w:rsidR="001D376B">
        <w:t xml:space="preserve">ben </w:t>
      </w:r>
      <w:r w:rsidRPr="00CE71CE">
        <w:t xml:space="preserve">und sich aus praktischen Gründen eine Routine einspielte. Mittlerweile fällt es mir zum Beispiel bei der Pflege sehr einfach, Anweisungen zu geben. Das läuft intuitiv ab. Bei anderen Dingen muss ich mich immer wieder daran erinnern, dass ich wirklich </w:t>
      </w:r>
      <w:r w:rsidR="001D376B">
        <w:t xml:space="preserve">selbst </w:t>
      </w:r>
      <w:r w:rsidRPr="00CE71CE">
        <w:t xml:space="preserve">entscheiden darf. Zum Beispiel, wenn ich </w:t>
      </w:r>
      <w:r w:rsidR="00C20335">
        <w:t>den</w:t>
      </w:r>
      <w:r w:rsidR="00C20335" w:rsidRPr="00CE71CE">
        <w:t xml:space="preserve"> </w:t>
      </w:r>
      <w:r w:rsidRPr="00CE71CE">
        <w:t xml:space="preserve">Tee möchte, der ganz hinten im Schrank steht. Manchmal besteht da die Gefahr, dass ich nicht umständlich sein will und ich mir deshalb einrede, dass das doch jetzt nicht so wichtig ist. In solchen Situationen gelingt es mir manchmal besser, manchmal weniger gut, Anweisungen zu geben – je nach Tagesform. </w:t>
      </w:r>
    </w:p>
    <w:p w14:paraId="594DD7B8" w14:textId="2CEBB382" w:rsidR="00CE71CE" w:rsidRPr="00CE71CE" w:rsidRDefault="00CE71CE" w:rsidP="00CE71CE">
      <w:pPr>
        <w:pStyle w:val="Fragen"/>
      </w:pPr>
      <w:r w:rsidRPr="00CE71CE">
        <w:t>Wurden Sie zur Arbeitgeberin beziehungsweise zur Assistentin ausgebildet?</w:t>
      </w:r>
    </w:p>
    <w:p w14:paraId="1A599D7D" w14:textId="0DFDB581" w:rsidR="00CE71CE" w:rsidRPr="00CE71CE" w:rsidRDefault="00CE71CE" w:rsidP="00CE71CE">
      <w:pPr>
        <w:pStyle w:val="Textkrper"/>
        <w:ind w:firstLine="0"/>
      </w:pPr>
      <w:r w:rsidRPr="00453144">
        <w:rPr>
          <w:i/>
          <w:iCs/>
        </w:rPr>
        <w:t>Kim Pittet</w:t>
      </w:r>
      <w:r w:rsidRPr="00CE71CE">
        <w:t xml:space="preserve">: Nein, das war alles </w:t>
      </w:r>
      <w:r w:rsidRPr="00CE71CE">
        <w:rPr>
          <w:i/>
          <w:iCs/>
        </w:rPr>
        <w:t>learning by doing</w:t>
      </w:r>
      <w:r w:rsidRPr="00CE71CE">
        <w:t xml:space="preserve">. Ganz am Anfang habe ich bei </w:t>
      </w:r>
      <w:r w:rsidRPr="00CE71CE">
        <w:rPr>
          <w:i/>
        </w:rPr>
        <w:t xml:space="preserve">Pro Infirmis </w:t>
      </w:r>
      <w:r w:rsidRPr="00CE71CE">
        <w:t xml:space="preserve">eine kurze Einführung </w:t>
      </w:r>
      <w:r w:rsidR="001D376B">
        <w:t xml:space="preserve">hinsichtlich Administration und Organisation </w:t>
      </w:r>
      <w:r w:rsidRPr="00CE71CE">
        <w:t xml:space="preserve">erhalten. Das war es dann auch schon. </w:t>
      </w:r>
    </w:p>
    <w:p w14:paraId="52A7D1D4" w14:textId="27873DDC" w:rsidR="000A5BCD" w:rsidRPr="00CE71CE" w:rsidRDefault="00CE71CE" w:rsidP="00CE71CE">
      <w:pPr>
        <w:pStyle w:val="Textkrper"/>
        <w:ind w:firstLine="0"/>
      </w:pPr>
      <w:r w:rsidRPr="00453144">
        <w:rPr>
          <w:i/>
          <w:iCs/>
        </w:rPr>
        <w:t>Jo</w:t>
      </w:r>
      <w:r w:rsidR="00202033">
        <w:rPr>
          <w:i/>
          <w:iCs/>
        </w:rPr>
        <w:t>ë</w:t>
      </w:r>
      <w:r w:rsidRPr="00453144">
        <w:rPr>
          <w:i/>
          <w:iCs/>
        </w:rPr>
        <w:t>lle Coullery</w:t>
      </w:r>
      <w:r w:rsidRPr="00CE71CE">
        <w:t xml:space="preserve">: </w:t>
      </w:r>
      <w:r w:rsidRPr="00CE71CE">
        <w:rPr>
          <w:i/>
          <w:iCs/>
        </w:rPr>
        <w:t>Learning by doing</w:t>
      </w:r>
      <w:r w:rsidRPr="00CE71CE">
        <w:t xml:space="preserve"> ist ein gutes Stichwort. Bei mir hat der berufliche Hintergrund schon ein wenig gepasst, weil ich in Heimen gearbeitet und zum Beispiel die Pflege schon gekannt habe. Ansonsten bin ich nicht speziell für den Assistenzjob ausgebildet worden.</w:t>
      </w:r>
    </w:p>
    <w:p w14:paraId="1FE7A676" w14:textId="484097B1" w:rsidR="00CE71CE" w:rsidRPr="00CE71CE" w:rsidRDefault="00CE71CE" w:rsidP="00CE71CE">
      <w:pPr>
        <w:pStyle w:val="Fragen"/>
      </w:pPr>
      <w:r w:rsidRPr="00CE71CE">
        <w:t>Haben Sie sich bewusst für eine Assistentin ohne Ausbildung entschieden?</w:t>
      </w:r>
    </w:p>
    <w:p w14:paraId="14E9C507" w14:textId="2C21DA77" w:rsidR="00CE71CE" w:rsidRPr="00CE71CE" w:rsidRDefault="00CE71CE" w:rsidP="00CE71CE">
      <w:pPr>
        <w:pStyle w:val="Textkrper"/>
        <w:ind w:firstLine="0"/>
      </w:pPr>
      <w:r w:rsidRPr="00453144">
        <w:rPr>
          <w:i/>
          <w:iCs/>
        </w:rPr>
        <w:t>Kim Pittet</w:t>
      </w:r>
      <w:r w:rsidRPr="00CE71CE">
        <w:t xml:space="preserve">: Ich sage immer: Menschen, die nicht aus dem Pflegebereich kommen, kann man schöner formen. Ich habe das Gefühl, dass es dann einfach menschlicher ist. Ich hatte zwar schon Menschen mit einer Pflegeausbildung und das hat auch super funktioniert. Trotzdem habe ich den Eindruck, dass Menschen ohne Pflegehintergrund natürlicher arbeiten: </w:t>
      </w:r>
      <w:r w:rsidR="008F5805">
        <w:t>D</w:t>
      </w:r>
      <w:r w:rsidRPr="00CE71CE">
        <w:t xml:space="preserve">ie Bewegungen sind natürlicher und sie verwenden nicht so viel medizinisches Material. Ein Handschuh zum Beispiel bedeutet für mich Distanz. Für mich ist es persönlicher und auch </w:t>
      </w:r>
      <w:r w:rsidR="001D376B">
        <w:t>angenehmer</w:t>
      </w:r>
      <w:r w:rsidRPr="00CE71CE">
        <w:t>, wenn diese Distanz nicht geschaffen wird. Dazu kommt auch ein aufklärerischer Gedanke: Ich finde, jeder Mensch sollte einmal einen anderen Menschen unterstützen, unabhängig vom eigenen Beruf. So kann die Hemmschwelle gegenüber Menschen mit Behinderung</w:t>
      </w:r>
      <w:r w:rsidR="001D376B">
        <w:t>en</w:t>
      </w:r>
      <w:r w:rsidRPr="00CE71CE">
        <w:t xml:space="preserve"> abgebaut werden und man kann auf diesem Weg mehr Verständnis schaffen. </w:t>
      </w:r>
    </w:p>
    <w:p w14:paraId="566265A6" w14:textId="6CB0CC4F" w:rsidR="000A5BCD" w:rsidRPr="00CE71CE" w:rsidRDefault="00CE71CE" w:rsidP="00CE71CE">
      <w:pPr>
        <w:pStyle w:val="Textkrper"/>
        <w:ind w:firstLine="0"/>
      </w:pPr>
      <w:r w:rsidRPr="00453144">
        <w:rPr>
          <w:i/>
          <w:iCs/>
        </w:rPr>
        <w:t>Susann Heimann</w:t>
      </w:r>
      <w:r w:rsidRPr="00CE71CE">
        <w:t>: Zivildienst für alle!</w:t>
      </w:r>
    </w:p>
    <w:p w14:paraId="761323CA" w14:textId="0D0099A9" w:rsidR="00CE71CE" w:rsidRPr="00CE71CE" w:rsidRDefault="00CE71CE" w:rsidP="00CE71CE">
      <w:pPr>
        <w:pStyle w:val="Fragen"/>
      </w:pPr>
      <w:r w:rsidRPr="00CE71CE">
        <w:t>Welches Gefühl überwiegt für Sie, Frau Pittet: Selbstbestimmung oder Abhängigkeit?</w:t>
      </w:r>
    </w:p>
    <w:p w14:paraId="65A24BB0" w14:textId="01B96BD4" w:rsidR="000A5BCD" w:rsidRDefault="00CE71CE" w:rsidP="000A5BCD">
      <w:pPr>
        <w:pStyle w:val="Textkrper"/>
        <w:ind w:firstLine="0"/>
      </w:pPr>
      <w:r w:rsidRPr="00453144">
        <w:rPr>
          <w:i/>
          <w:iCs/>
        </w:rPr>
        <w:t>Kim Pittet</w:t>
      </w:r>
      <w:r w:rsidRPr="00CE71CE">
        <w:t>: Das ist eine sehr spannende Frage. Generell überwiegt sicher die Selbstbestimmung. Trotzdem ist es nie eine komplette Selbstbestimmung, weil ich immer abhängig bin von anderen: Ich bin darauf angewiesen, dass die Leute kommen und ihre Dienste wahrnehmen. Ich bin abhängig von den Launen, welche die Assist</w:t>
      </w:r>
      <w:r w:rsidR="002F5860">
        <w:t>enzpersonen</w:t>
      </w:r>
      <w:r w:rsidRPr="00CE71CE">
        <w:t xml:space="preserve"> mitbringen. Und auch bei Konflikten fühle ich mich manchmal abhängig von meinem Gegenüber als Arbeitskraft, sodass ich nicht in jeder Situation das sagen kann, was ich eigentlich gerne möchte. Grundsätzlich überwiegt die Selbstbestimmung, aber wenn ich mich einmal abhängig fühle, macht sich das emotional viel stärker bemerkbar.</w:t>
      </w:r>
    </w:p>
    <w:p w14:paraId="5578E062" w14:textId="4DCD2385" w:rsidR="00CE71CE" w:rsidRPr="00CE71CE" w:rsidRDefault="00CE71CE" w:rsidP="000A5BCD">
      <w:pPr>
        <w:pStyle w:val="Fragen"/>
      </w:pPr>
      <w:r w:rsidRPr="00CE71CE">
        <w:t>Was meinen Sie: Müssten das Assistenzmodell und der Assistenzbeitrag weiterentwickelt werden und wenn ja, wie, was und warum?</w:t>
      </w:r>
    </w:p>
    <w:p w14:paraId="1944F8A7" w14:textId="1A64298C" w:rsidR="00CE71CE" w:rsidRPr="00CE71CE" w:rsidRDefault="00CE71CE" w:rsidP="000A5BCD">
      <w:pPr>
        <w:pStyle w:val="Textkrper"/>
        <w:ind w:firstLine="0"/>
      </w:pPr>
      <w:r w:rsidRPr="00453144">
        <w:rPr>
          <w:i/>
          <w:iCs/>
        </w:rPr>
        <w:t>Kim Pittet</w:t>
      </w:r>
      <w:r w:rsidRPr="00CE71CE">
        <w:t xml:space="preserve">: Ja, das Assistenzmodell hat sehr viel Entwicklungspotenzial. Für mich gibt es zwei wichtige Punkte: Erstens, dass wir Arbeitgebende Unterstützung erhalten für administrative oder organisatorische Arbeiten. </w:t>
      </w:r>
      <w:r w:rsidRPr="00CE71CE">
        <w:lastRenderedPageBreak/>
        <w:t xml:space="preserve">Das kann durch eine Person geschehen oder durch finanzielle Entschädigung, wenn man den Aufwand selbst übernimmt. Im Monat </w:t>
      </w:r>
      <w:r w:rsidR="00C1614B">
        <w:t>nimmt der Job als Arbeitgeberin</w:t>
      </w:r>
      <w:r w:rsidR="009C0D94">
        <w:t xml:space="preserve"> etwa</w:t>
      </w:r>
      <w:r w:rsidR="00C1614B">
        <w:t xml:space="preserve"> </w:t>
      </w:r>
      <w:r w:rsidR="00911FA3">
        <w:t>das</w:t>
      </w:r>
      <w:r w:rsidR="00911FA3" w:rsidRPr="00CE71CE">
        <w:t xml:space="preserve"> </w:t>
      </w:r>
      <w:r w:rsidRPr="00CE71CE">
        <w:t>Pensum einer 10</w:t>
      </w:r>
      <w:r w:rsidR="00C0588B">
        <w:t>-</w:t>
      </w:r>
      <w:r w:rsidRPr="00CE71CE">
        <w:t xml:space="preserve">Prozent-Stelle ein. Diese Arbeit </w:t>
      </w:r>
      <w:r w:rsidR="00C22046" w:rsidRPr="00CE71CE">
        <w:t>erachte</w:t>
      </w:r>
      <w:r w:rsidR="00C22046">
        <w:t>n</w:t>
      </w:r>
      <w:r w:rsidR="00C22046" w:rsidRPr="00CE71CE">
        <w:t xml:space="preserve"> </w:t>
      </w:r>
      <w:r w:rsidRPr="00CE71CE">
        <w:t xml:space="preserve">der Staat und die Gesellschaft als selbstverständlich, ganz nach dem Motto: </w:t>
      </w:r>
      <w:r w:rsidR="009409C9">
        <w:t>Sei dankbar, dass dir die Assistenz überhaupt ermöglicht wird</w:t>
      </w:r>
      <w:r w:rsidRPr="00CE71CE">
        <w:t xml:space="preserve">. Zweitens wünsche ich mir eine Regelung für den Fall, wenn man einmal mehr abrechenbare Stunden braucht. Da ich im Alltag nicht so viele Assistenzstunden benötige, ist es schwierig, jemanden für aussergewöhnliche Aktivitäten entschädigen zu können. </w:t>
      </w:r>
      <w:r w:rsidR="009409C9">
        <w:t>Aktuell</w:t>
      </w:r>
      <w:r w:rsidRPr="00CE71CE">
        <w:t xml:space="preserve"> muss ich mir Stunden für die Ferien oder für eine Arbeitsbegleitung zusammensparen und zum Beispiel auf den Kochdienst am Abend verzichten, damit jemand mit mir in die Ferien kommen kann. Da frage ich mich: Wer hat das Recht zu entscheiden, </w:t>
      </w:r>
      <w:r w:rsidR="00C1614B">
        <w:t>auf wie viele Stunden Assistenz ich Anspruch habe</w:t>
      </w:r>
      <w:r w:rsidRPr="00CE71CE">
        <w:t>?</w:t>
      </w:r>
    </w:p>
    <w:p w14:paraId="0603EB79" w14:textId="24DD9141" w:rsidR="00CE71CE" w:rsidRPr="00202033" w:rsidRDefault="00CE71CE" w:rsidP="000A5BCD">
      <w:pPr>
        <w:pStyle w:val="Textkrper"/>
        <w:ind w:firstLine="0"/>
        <w:rPr>
          <w:i/>
          <w:iCs/>
        </w:rPr>
      </w:pPr>
      <w:r w:rsidRPr="00453144">
        <w:rPr>
          <w:i/>
          <w:iCs/>
        </w:rPr>
        <w:t>Jo</w:t>
      </w:r>
      <w:r w:rsidR="00202033">
        <w:rPr>
          <w:i/>
          <w:iCs/>
        </w:rPr>
        <w:t>ë</w:t>
      </w:r>
      <w:r w:rsidRPr="00453144">
        <w:rPr>
          <w:i/>
          <w:iCs/>
        </w:rPr>
        <w:t>lle Coullery</w:t>
      </w:r>
      <w:r w:rsidRPr="000A5BCD">
        <w:t>:</w:t>
      </w:r>
      <w:r w:rsidRPr="00CE71CE">
        <w:t xml:space="preserve"> Ich </w:t>
      </w:r>
      <w:r w:rsidR="00FF794E">
        <w:t>fände es</w:t>
      </w:r>
      <w:r w:rsidRPr="00CE71CE">
        <w:t xml:space="preserve"> sinnvoll, wenn die Arbeitgebenden mehr Unterstützung erhalten</w:t>
      </w:r>
      <w:r w:rsidR="00DB6296">
        <w:t xml:space="preserve"> würden</w:t>
      </w:r>
      <w:r w:rsidRPr="00CE71CE">
        <w:t xml:space="preserve">. Manchmal wird Kim auch nicht richtig verstanden. Zum Beispiel, wenn sie sagt, es sei ein flexibler Job und die Leute dann überrascht sind, </w:t>
      </w:r>
      <w:r w:rsidR="00E33024">
        <w:t>weil</w:t>
      </w:r>
      <w:r w:rsidR="00E33024" w:rsidRPr="00CE71CE">
        <w:t xml:space="preserve"> </w:t>
      </w:r>
      <w:r w:rsidRPr="00CE71CE">
        <w:t>es fixe Arbeitszeiten für die Dienste gibt. Solche Dinge finde ich unfair, weil sich die Leute in anderen Arbeitsverhältnissen nicht so verhalten würden. Hier könnte es hilfreich sein, dass beispielsweise bei den Vorstellungsgesprächen noch jemand von der IV oder sonst einer Stelle anwesend ist. So würde der Eindruck vermittelt werden, dass es sich um eine ernste Arbeitsstelle handelt.</w:t>
      </w:r>
    </w:p>
    <w:p w14:paraId="470692D1" w14:textId="46A42313" w:rsidR="006E260B" w:rsidRDefault="00CE71CE" w:rsidP="00D91316">
      <w:pPr>
        <w:pStyle w:val="Textkrper"/>
        <w:ind w:firstLine="0"/>
      </w:pPr>
      <w:r w:rsidRPr="00453144">
        <w:rPr>
          <w:i/>
          <w:iCs/>
        </w:rPr>
        <w:t>Susann Heimann</w:t>
      </w:r>
      <w:r w:rsidRPr="00CE71CE">
        <w:t>: Ich bin überzeugt, dass der Assistenzbeitrag sehr vielen Menschen Lebensqualität geben kann. Nicht nur den Menschen, die schon in diesem Modell sind, sondern auch denjenigen, bei denen man im Moment vielleicht noch denkt</w:t>
      </w:r>
      <w:r w:rsidR="00BF3988">
        <w:t>:</w:t>
      </w:r>
      <w:r w:rsidRPr="00CE71CE">
        <w:t xml:space="preserve"> «Die schaffen das nicht</w:t>
      </w:r>
      <w:r w:rsidR="00BF3988">
        <w:t>.</w:t>
      </w:r>
      <w:r w:rsidRPr="00CE71CE">
        <w:t xml:space="preserve">» Doch, auch diese würden es schaffen, wenn ein Netz da wäre, welches sie unterstützt. Ich frage mich, warum es in der Schweiz </w:t>
      </w:r>
      <w:r w:rsidR="004D5BFE">
        <w:t>so schwierig</w:t>
      </w:r>
      <w:r w:rsidRPr="00CE71CE">
        <w:t xml:space="preserve"> ist, eine Organisation aufzubauen, die unabhängig von Räumlichkeiten ist und genau das abdeckt, was die Assistenznehmenden und die Assist</w:t>
      </w:r>
      <w:r w:rsidR="002F5860">
        <w:t>enzpersonen</w:t>
      </w:r>
      <w:r w:rsidRPr="00CE71CE">
        <w:t xml:space="preserve"> brauchen. In den Beratungen merke ich immer wieder, dass </w:t>
      </w:r>
      <w:r w:rsidR="00B07FED">
        <w:t>die Kostengutsprachen oft nicht ganz reichen</w:t>
      </w:r>
      <w:r w:rsidRPr="00CE71CE">
        <w:t>, um die Löhne zu bezahlen. An dieser Stelle sind die Kantone gefordert. Bei meinem Sohn wird der Assistenzbeitrag teils durch die IV und teils durch die Hilflosenentschädigung bezahlt. Zudem hat er noch Ergänzungsleistungen für Pflege und Betreuung zu</w:t>
      </w:r>
      <w:r w:rsidR="005116BD">
        <w:t xml:space="preserve"> H</w:t>
      </w:r>
      <w:r w:rsidR="005116BD" w:rsidRPr="00CE71CE">
        <w:t>ause</w:t>
      </w:r>
      <w:r w:rsidRPr="00CE71CE">
        <w:t>. Den Rest</w:t>
      </w:r>
      <w:r w:rsidR="002F282C">
        <w:t>,</w:t>
      </w:r>
      <w:r w:rsidR="005600FA">
        <w:t xml:space="preserve"> </w:t>
      </w:r>
      <w:r w:rsidR="005600FA" w:rsidRPr="00CE71CE">
        <w:t xml:space="preserve">etwa 2000 </w:t>
      </w:r>
      <w:r w:rsidR="002F282C">
        <w:t xml:space="preserve">Franken </w:t>
      </w:r>
      <w:r w:rsidR="005600FA" w:rsidRPr="00CE71CE">
        <w:t>im Monat</w:t>
      </w:r>
      <w:r w:rsidR="005600FA">
        <w:t>,</w:t>
      </w:r>
      <w:r w:rsidRPr="00CE71CE">
        <w:t xml:space="preserve"> bezahlt der Kanton, </w:t>
      </w:r>
      <w:r w:rsidR="0093103F">
        <w:t xml:space="preserve">da </w:t>
      </w:r>
      <w:r w:rsidR="009A218A">
        <w:t>er</w:t>
      </w:r>
      <w:r w:rsidR="007772B2">
        <w:t xml:space="preserve"> seit 2016</w:t>
      </w:r>
      <w:r w:rsidR="001A7ED5">
        <w:t xml:space="preserve"> Teil des Pilotprojekts «</w:t>
      </w:r>
      <w:r w:rsidR="001A7ED5" w:rsidRPr="009A3AC0">
        <w:rPr>
          <w:iCs/>
        </w:rPr>
        <w:t>Berner Modell</w:t>
      </w:r>
      <w:r w:rsidR="001A7ED5">
        <w:rPr>
          <w:iCs/>
        </w:rPr>
        <w:t>»</w:t>
      </w:r>
      <w:r w:rsidR="001A7ED5">
        <w:rPr>
          <w:i/>
        </w:rPr>
        <w:t xml:space="preserve"> </w:t>
      </w:r>
      <w:r w:rsidR="001A7ED5">
        <w:t>ist</w:t>
      </w:r>
      <w:r w:rsidRPr="00CE71CE">
        <w:t xml:space="preserve">. </w:t>
      </w:r>
      <w:r w:rsidR="000F2731">
        <w:t xml:space="preserve">Bei diesem Projekt finanziert der Kanton subsidiär. </w:t>
      </w:r>
      <w:r w:rsidRPr="00CE71CE">
        <w:t xml:space="preserve">Genau auf diesen Betrag sind die Menschen angewiesen, damit es überhaupt funktioniert. Die Kantone müssen </w:t>
      </w:r>
      <w:r w:rsidR="00D46074">
        <w:t>mehr</w:t>
      </w:r>
      <w:r w:rsidRPr="00CE71CE">
        <w:t xml:space="preserve"> tun – Stand heute hat </w:t>
      </w:r>
      <w:r w:rsidR="00E12336">
        <w:t>noch kein Kanton</w:t>
      </w:r>
      <w:r w:rsidR="00E12336" w:rsidRPr="00CE71CE">
        <w:t xml:space="preserve"> </w:t>
      </w:r>
      <w:r w:rsidRPr="00CE71CE">
        <w:t>die effektive Subjektfinanzierung</w:t>
      </w:r>
      <w:r w:rsidR="00E12336">
        <w:t xml:space="preserve"> eingeführt</w:t>
      </w:r>
      <w:r w:rsidRPr="00CE71CE">
        <w:t xml:space="preserve">. </w:t>
      </w:r>
      <w:r w:rsidR="00BE5338">
        <w:t>Viele bekommen nicht wirklich das, was ihrem Unterstützungsbedarf entspricht</w:t>
      </w:r>
      <w:r w:rsidRPr="00CE71CE">
        <w:t xml:space="preserve">. Um der ratifizierten Behindertenrechtskonvention zu entsprechen, muss sich in der Schweiz </w:t>
      </w:r>
      <w:r w:rsidR="00531335">
        <w:t>noch viel</w:t>
      </w:r>
      <w:r w:rsidR="00531335" w:rsidRPr="00CE71CE">
        <w:t xml:space="preserve"> </w:t>
      </w:r>
      <w:r w:rsidRPr="00CE71CE">
        <w:t xml:space="preserve">ändern. Für mich ist es immer wahnsinnig schön, wenn ich erlebe, wie </w:t>
      </w:r>
      <w:r w:rsidR="006C79AA">
        <w:t xml:space="preserve">sich </w:t>
      </w:r>
      <w:r w:rsidRPr="00CE71CE">
        <w:t xml:space="preserve">die Menschen im Assistenzmodell </w:t>
      </w:r>
      <w:r w:rsidR="006C79AA">
        <w:t>entwickeln</w:t>
      </w:r>
      <w:r w:rsidRPr="00CE71CE">
        <w:t xml:space="preserve">. Am Anfang ist es vielleicht streng, bis man weiss, wie alles funktioniert. Und plötzlich blühen die Menschen auf und entwickeln mehr Selbstwert, weil sie ihr Ziel erreicht haben. Zu sehen, wie sich die Menschen entfalten können, gibt mir sehr viel zurück. </w:t>
      </w:r>
    </w:p>
    <w:p w14:paraId="639BECCF" w14:textId="5EF09690" w:rsidR="00C20D85" w:rsidRDefault="00C20D85" w:rsidP="00D91316">
      <w:pPr>
        <w:pStyle w:val="Textkrper"/>
        <w:ind w:firstLine="0"/>
      </w:pP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372815" w:rsidRPr="00CE71CE" w14:paraId="6633969A" w14:textId="77777777" w:rsidTr="00372815">
        <w:tc>
          <w:tcPr>
            <w:tcW w:w="2500" w:type="pct"/>
            <w:vAlign w:val="center"/>
          </w:tcPr>
          <w:p w14:paraId="623B3517" w14:textId="2E67B33F" w:rsidR="00372815" w:rsidRPr="00CE71CE" w:rsidRDefault="0024036D" w:rsidP="005F0AE6">
            <w:pPr>
              <w:pStyle w:val="Textkrper3"/>
            </w:pPr>
            <w:r>
              <w:rPr>
                <w:noProof/>
              </w:rPr>
              <w:drawing>
                <wp:inline distT="0" distB="0" distL="0" distR="0" wp14:anchorId="1577D044" wp14:editId="14D55918">
                  <wp:extent cx="1036800" cy="10368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2500" w:type="pct"/>
            <w:vAlign w:val="center"/>
          </w:tcPr>
          <w:p w14:paraId="1470930B" w14:textId="3F0932F1" w:rsidR="00372815" w:rsidRPr="00CE71CE" w:rsidRDefault="00C26A35" w:rsidP="005F0AE6">
            <w:pPr>
              <w:pStyle w:val="Textkrper3"/>
              <w:rPr>
                <w:noProof/>
              </w:rPr>
            </w:pPr>
            <w:r>
              <w:rPr>
                <w:noProof/>
              </w:rPr>
              <w:drawing>
                <wp:inline distT="0" distB="0" distL="0" distR="0" wp14:anchorId="01AC8DAA" wp14:editId="33747484">
                  <wp:extent cx="1036800" cy="10368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372815" w:rsidRPr="00CE71CE" w14:paraId="708B188B" w14:textId="77777777" w:rsidTr="00372815">
        <w:trPr>
          <w:trHeight w:val="960"/>
        </w:trPr>
        <w:tc>
          <w:tcPr>
            <w:tcW w:w="2500" w:type="pct"/>
          </w:tcPr>
          <w:p w14:paraId="64257D64" w14:textId="0CEFFF5F" w:rsidR="00372815" w:rsidRPr="00CE71CE" w:rsidRDefault="00372815" w:rsidP="00944A63">
            <w:pPr>
              <w:pStyle w:val="Textkrper3"/>
            </w:pPr>
            <w:r>
              <w:t>Noëlle Fetzer</w:t>
            </w:r>
            <w:r w:rsidRPr="00CE71CE">
              <w:br/>
            </w:r>
            <w:r>
              <w:t>Wissenschaftliche Mitarbeiterin</w:t>
            </w:r>
            <w:r w:rsidRPr="00CE71CE">
              <w:t xml:space="preserve"> </w:t>
            </w:r>
          </w:p>
          <w:p w14:paraId="0D48514E" w14:textId="0EC02028" w:rsidR="00372815" w:rsidRPr="00CE71CE" w:rsidRDefault="00372815" w:rsidP="00944A63">
            <w:pPr>
              <w:pStyle w:val="Textkrper3"/>
            </w:pPr>
            <w:r>
              <w:t>SZH/CSPS</w:t>
            </w:r>
          </w:p>
          <w:p w14:paraId="2A63C6FF" w14:textId="3C10E6D4" w:rsidR="00372815" w:rsidRPr="00CE71CE" w:rsidRDefault="00B310D7" w:rsidP="00944A63">
            <w:pPr>
              <w:pStyle w:val="Textkrper3"/>
            </w:pPr>
            <w:hyperlink r:id="rId22" w:history="1">
              <w:r w:rsidR="00372815" w:rsidRPr="004F529D">
                <w:rPr>
                  <w:rStyle w:val="Hyperlink"/>
                </w:rPr>
                <w:t>noelle.fetzer@szh.ch</w:t>
              </w:r>
            </w:hyperlink>
          </w:p>
        </w:tc>
        <w:tc>
          <w:tcPr>
            <w:tcW w:w="2500" w:type="pct"/>
          </w:tcPr>
          <w:p w14:paraId="50D5FE2D" w14:textId="668F69BC" w:rsidR="00372815" w:rsidRPr="00CE71CE" w:rsidRDefault="00372815" w:rsidP="00944A63">
            <w:pPr>
              <w:pStyle w:val="Textkrper3"/>
            </w:pPr>
            <w:r>
              <w:t>Michael Blank</w:t>
            </w:r>
            <w:r w:rsidRPr="00CE71CE">
              <w:br/>
            </w:r>
            <w:r>
              <w:t>Praktikant</w:t>
            </w:r>
            <w:r w:rsidR="003C58F6">
              <w:t xml:space="preserve"> (ehem.)</w:t>
            </w:r>
          </w:p>
          <w:p w14:paraId="3C84E083" w14:textId="667FA56E" w:rsidR="00372815" w:rsidRPr="00CE71CE" w:rsidRDefault="00372815" w:rsidP="00944A63">
            <w:pPr>
              <w:pStyle w:val="Textkrper3"/>
            </w:pPr>
            <w:r>
              <w:t>SZH/CSPS</w:t>
            </w:r>
          </w:p>
          <w:p w14:paraId="50A5C519" w14:textId="26D850C0" w:rsidR="00372815" w:rsidRPr="00CE71CE" w:rsidRDefault="00372815" w:rsidP="00944A63">
            <w:pPr>
              <w:pStyle w:val="Textkrper3"/>
            </w:pPr>
          </w:p>
        </w:tc>
      </w:tr>
    </w:tbl>
    <w:p w14:paraId="0F89E278" w14:textId="7EB901EC" w:rsidR="006111D5" w:rsidRPr="00CE71CE" w:rsidRDefault="006111D5" w:rsidP="0024036D">
      <w:pPr>
        <w:pStyle w:val="Literaturverzeichnis"/>
        <w:ind w:left="0" w:firstLine="0"/>
      </w:pPr>
    </w:p>
    <w:sectPr w:rsidR="006111D5" w:rsidRPr="00CE71CE" w:rsidSect="002C3E81">
      <w:headerReference w:type="default" r:id="rId23"/>
      <w:footerReference w:type="default" r:id="rId24"/>
      <w:pgSz w:w="11907" w:h="16840" w:code="9"/>
      <w:pgMar w:top="1418" w:right="1418" w:bottom="1134" w:left="1418" w:header="720" w:footer="567"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50E3" w14:textId="77777777" w:rsidR="00AA7FF1" w:rsidRDefault="00AA7FF1">
      <w:pPr>
        <w:spacing w:line="240" w:lineRule="auto"/>
      </w:pPr>
      <w:r>
        <w:separator/>
      </w:r>
    </w:p>
  </w:endnote>
  <w:endnote w:type="continuationSeparator" w:id="0">
    <w:p w14:paraId="4E209AC8" w14:textId="77777777" w:rsidR="00AA7FF1" w:rsidRDefault="00AA7FF1">
      <w:pPr>
        <w:spacing w:line="240" w:lineRule="auto"/>
      </w:pPr>
      <w:r>
        <w:continuationSeparator/>
      </w:r>
    </w:p>
  </w:endnote>
  <w:endnote w:type="continuationNotice" w:id="1">
    <w:p w14:paraId="227BA0F3" w14:textId="77777777" w:rsidR="00AA7FF1" w:rsidRDefault="00AA7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A069"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0703D3C5" wp14:editId="38DFDF12">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592" w14:textId="77777777" w:rsidR="00AA7FF1" w:rsidRPr="00777A2F" w:rsidRDefault="00AA7FF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9FAC4DD" w14:textId="77777777" w:rsidR="00AA7FF1" w:rsidRDefault="00AA7FF1">
      <w:r>
        <w:continuationSeparator/>
      </w:r>
    </w:p>
  </w:footnote>
  <w:footnote w:type="continuationNotice" w:id="1">
    <w:p w14:paraId="0FFEF264" w14:textId="77777777" w:rsidR="00AA7FF1" w:rsidRDefault="00AA7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AB9C" w14:textId="25636452" w:rsidR="007B448B" w:rsidRPr="00CE71C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006910AD" wp14:editId="59B16F33">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55874"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02033">
      <w:rPr>
        <w:lang w:val="de-CH"/>
      </w:rPr>
      <w:t>ASSISTENZ</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CE71CE">
      <w:rPr>
        <w:b w:val="0"/>
        <w:bCs/>
        <w:lang w:val="de-CH"/>
      </w:rPr>
      <w:t>29</w:t>
    </w:r>
    <w:r w:rsidR="00237079" w:rsidRPr="00237079">
      <w:rPr>
        <w:b w:val="0"/>
        <w:bCs/>
        <w:lang w:val="de-CH"/>
      </w:rPr>
      <w:t xml:space="preserve">, </w:t>
    </w:r>
    <w:r w:rsidR="00CE71CE">
      <w:rPr>
        <w:b w:val="0"/>
        <w:bCs/>
        <w:lang w:val="de-CH"/>
      </w:rPr>
      <w:t>0</w:t>
    </w:r>
    <w:r w:rsidR="00A47668">
      <w:rPr>
        <w:b w:val="0"/>
        <w:bCs/>
        <w:lang w:val="de-CH"/>
      </w:rPr>
      <w:t>2</w:t>
    </w:r>
    <w:r w:rsidR="00237079" w:rsidRPr="00237079">
      <w:rPr>
        <w:b w:val="0"/>
        <w:bCs/>
        <w:lang w:val="de-CH"/>
      </w:rPr>
      <w:t>/</w:t>
    </w:r>
    <w:r w:rsidR="00CE71CE">
      <w:rPr>
        <w:b w:val="0"/>
        <w:bCs/>
        <w:lang w:val="de-CH"/>
      </w:rPr>
      <w:t>2023</w:t>
    </w:r>
  </w:p>
  <w:p w14:paraId="03435000" w14:textId="042E0631" w:rsidR="004B3A29" w:rsidRPr="00237079" w:rsidRDefault="00B7489C" w:rsidP="007B448B">
    <w:pPr>
      <w:pStyle w:val="Themenschwerpunkt"/>
      <w:rPr>
        <w:b w:val="0"/>
        <w:bCs/>
        <w:lang w:val="de-CH"/>
      </w:rPr>
    </w:pPr>
    <w:r w:rsidRPr="00237079">
      <w:rPr>
        <w:b w:val="0"/>
        <w:bCs/>
        <w:lang w:val="de-CH"/>
      </w:rPr>
      <w:t xml:space="preserve">| </w:t>
    </w:r>
    <w:r w:rsidR="00CE71CE">
      <w:rPr>
        <w:b w:val="0"/>
        <w:bCs/>
        <w:lang w:val="de-CH"/>
      </w:rPr>
      <w:t>INTERVIEW</w:t>
    </w:r>
    <w:r w:rsidR="007B448B" w:rsidRPr="00237079">
      <w:rPr>
        <w:b w:val="0"/>
        <w:bCs/>
        <w:lang w:val="de-CH"/>
      </w:rPr>
      <w:tab/>
    </w:r>
    <w:r w:rsidR="007B448B" w:rsidRPr="00237079">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80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5C2F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E36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A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C1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AC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AC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1E24B5"/>
    <w:multiLevelType w:val="hybridMultilevel"/>
    <w:tmpl w:val="64E2AA1A"/>
    <w:lvl w:ilvl="0" w:tplc="3482C8DE">
      <w:numFmt w:val="bullet"/>
      <w:lvlText w:val="-"/>
      <w:lvlJc w:val="left"/>
      <w:pPr>
        <w:ind w:left="720" w:hanging="360"/>
      </w:pPr>
      <w:rPr>
        <w:rFonts w:ascii="Open Sans SemiCondensed" w:eastAsiaTheme="minorHAnsi" w:hAnsi="Open Sans SemiCondensed"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1"/>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40"/>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82170392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CE"/>
    <w:rsid w:val="00000CA7"/>
    <w:rsid w:val="00003241"/>
    <w:rsid w:val="000110B2"/>
    <w:rsid w:val="00016BFF"/>
    <w:rsid w:val="00017B3E"/>
    <w:rsid w:val="00023414"/>
    <w:rsid w:val="00024143"/>
    <w:rsid w:val="00025671"/>
    <w:rsid w:val="00026CEE"/>
    <w:rsid w:val="000272A4"/>
    <w:rsid w:val="000302CB"/>
    <w:rsid w:val="00030F91"/>
    <w:rsid w:val="0003314D"/>
    <w:rsid w:val="00034F4C"/>
    <w:rsid w:val="0003506D"/>
    <w:rsid w:val="000352CE"/>
    <w:rsid w:val="00035878"/>
    <w:rsid w:val="00036AFC"/>
    <w:rsid w:val="00042AB7"/>
    <w:rsid w:val="00043F2F"/>
    <w:rsid w:val="00046789"/>
    <w:rsid w:val="00047A0E"/>
    <w:rsid w:val="00051E2D"/>
    <w:rsid w:val="00053353"/>
    <w:rsid w:val="00056F24"/>
    <w:rsid w:val="00063A6D"/>
    <w:rsid w:val="0007148C"/>
    <w:rsid w:val="00075148"/>
    <w:rsid w:val="000759D7"/>
    <w:rsid w:val="00080C52"/>
    <w:rsid w:val="000837C2"/>
    <w:rsid w:val="00083D56"/>
    <w:rsid w:val="0008643B"/>
    <w:rsid w:val="00090217"/>
    <w:rsid w:val="000A5BCD"/>
    <w:rsid w:val="000A7453"/>
    <w:rsid w:val="000A7561"/>
    <w:rsid w:val="000B32D0"/>
    <w:rsid w:val="000B381E"/>
    <w:rsid w:val="000B5723"/>
    <w:rsid w:val="000B5BB8"/>
    <w:rsid w:val="000C7E18"/>
    <w:rsid w:val="000D2EF5"/>
    <w:rsid w:val="000D3765"/>
    <w:rsid w:val="000D3C1B"/>
    <w:rsid w:val="000E5649"/>
    <w:rsid w:val="000E6A66"/>
    <w:rsid w:val="000E732C"/>
    <w:rsid w:val="000F0956"/>
    <w:rsid w:val="000F09AF"/>
    <w:rsid w:val="000F1C00"/>
    <w:rsid w:val="000F2731"/>
    <w:rsid w:val="000F3693"/>
    <w:rsid w:val="000F4B54"/>
    <w:rsid w:val="000F5288"/>
    <w:rsid w:val="00102F0E"/>
    <w:rsid w:val="0010334E"/>
    <w:rsid w:val="00103DBE"/>
    <w:rsid w:val="00107FA9"/>
    <w:rsid w:val="001114E2"/>
    <w:rsid w:val="001150A5"/>
    <w:rsid w:val="00115EF5"/>
    <w:rsid w:val="001161D6"/>
    <w:rsid w:val="00117142"/>
    <w:rsid w:val="00117518"/>
    <w:rsid w:val="00117A6D"/>
    <w:rsid w:val="00120CBF"/>
    <w:rsid w:val="0012743D"/>
    <w:rsid w:val="0013120E"/>
    <w:rsid w:val="0013240D"/>
    <w:rsid w:val="00135D66"/>
    <w:rsid w:val="0014037F"/>
    <w:rsid w:val="00142639"/>
    <w:rsid w:val="00142807"/>
    <w:rsid w:val="00151BCA"/>
    <w:rsid w:val="00153133"/>
    <w:rsid w:val="00157D7E"/>
    <w:rsid w:val="001631C0"/>
    <w:rsid w:val="001638E8"/>
    <w:rsid w:val="0016746D"/>
    <w:rsid w:val="00167858"/>
    <w:rsid w:val="001759D6"/>
    <w:rsid w:val="00180B67"/>
    <w:rsid w:val="00181480"/>
    <w:rsid w:val="00184BAC"/>
    <w:rsid w:val="00185D1A"/>
    <w:rsid w:val="001902AE"/>
    <w:rsid w:val="001928AF"/>
    <w:rsid w:val="001941F6"/>
    <w:rsid w:val="001977DA"/>
    <w:rsid w:val="001A2EEC"/>
    <w:rsid w:val="001A3B6D"/>
    <w:rsid w:val="001A5B61"/>
    <w:rsid w:val="001A6269"/>
    <w:rsid w:val="001A7ED5"/>
    <w:rsid w:val="001B05BD"/>
    <w:rsid w:val="001B16E8"/>
    <w:rsid w:val="001B211D"/>
    <w:rsid w:val="001B25F3"/>
    <w:rsid w:val="001B3F1A"/>
    <w:rsid w:val="001B7781"/>
    <w:rsid w:val="001C0AE6"/>
    <w:rsid w:val="001C5307"/>
    <w:rsid w:val="001D376B"/>
    <w:rsid w:val="001D3BFB"/>
    <w:rsid w:val="001E3BE9"/>
    <w:rsid w:val="001E5A8A"/>
    <w:rsid w:val="001E7C7B"/>
    <w:rsid w:val="001F2A01"/>
    <w:rsid w:val="001F7C4B"/>
    <w:rsid w:val="00202033"/>
    <w:rsid w:val="002026E8"/>
    <w:rsid w:val="00202A19"/>
    <w:rsid w:val="0020358C"/>
    <w:rsid w:val="0020467E"/>
    <w:rsid w:val="00206A4B"/>
    <w:rsid w:val="00213A55"/>
    <w:rsid w:val="00214010"/>
    <w:rsid w:val="00224ADE"/>
    <w:rsid w:val="002265F0"/>
    <w:rsid w:val="002266F2"/>
    <w:rsid w:val="00227F30"/>
    <w:rsid w:val="00230F23"/>
    <w:rsid w:val="00233C8F"/>
    <w:rsid w:val="00235A6C"/>
    <w:rsid w:val="00237079"/>
    <w:rsid w:val="002373A0"/>
    <w:rsid w:val="002378BA"/>
    <w:rsid w:val="0024036D"/>
    <w:rsid w:val="00241303"/>
    <w:rsid w:val="002443A6"/>
    <w:rsid w:val="002500DD"/>
    <w:rsid w:val="00252B34"/>
    <w:rsid w:val="0025414B"/>
    <w:rsid w:val="00254DC3"/>
    <w:rsid w:val="00256461"/>
    <w:rsid w:val="002568C9"/>
    <w:rsid w:val="00260792"/>
    <w:rsid w:val="002643CD"/>
    <w:rsid w:val="00267668"/>
    <w:rsid w:val="00267D86"/>
    <w:rsid w:val="0027129C"/>
    <w:rsid w:val="00272992"/>
    <w:rsid w:val="00272ABB"/>
    <w:rsid w:val="002756C3"/>
    <w:rsid w:val="00276B2C"/>
    <w:rsid w:val="002837C6"/>
    <w:rsid w:val="00284238"/>
    <w:rsid w:val="00284EA0"/>
    <w:rsid w:val="002862AA"/>
    <w:rsid w:val="0028735E"/>
    <w:rsid w:val="0029094B"/>
    <w:rsid w:val="0029483C"/>
    <w:rsid w:val="002A054A"/>
    <w:rsid w:val="002A43D2"/>
    <w:rsid w:val="002A7F8F"/>
    <w:rsid w:val="002B1B27"/>
    <w:rsid w:val="002B28D4"/>
    <w:rsid w:val="002B3916"/>
    <w:rsid w:val="002C1C3C"/>
    <w:rsid w:val="002C1D90"/>
    <w:rsid w:val="002C3E81"/>
    <w:rsid w:val="002C4D9F"/>
    <w:rsid w:val="002C5235"/>
    <w:rsid w:val="002C7412"/>
    <w:rsid w:val="002D39A1"/>
    <w:rsid w:val="002D7854"/>
    <w:rsid w:val="002E10FD"/>
    <w:rsid w:val="002E13B6"/>
    <w:rsid w:val="002E3785"/>
    <w:rsid w:val="002E5071"/>
    <w:rsid w:val="002E5374"/>
    <w:rsid w:val="002F25AB"/>
    <w:rsid w:val="002F282C"/>
    <w:rsid w:val="002F5860"/>
    <w:rsid w:val="0030003C"/>
    <w:rsid w:val="0030447C"/>
    <w:rsid w:val="00307EC7"/>
    <w:rsid w:val="00310856"/>
    <w:rsid w:val="003139E5"/>
    <w:rsid w:val="00314B1A"/>
    <w:rsid w:val="00316E0E"/>
    <w:rsid w:val="00321C4F"/>
    <w:rsid w:val="00322024"/>
    <w:rsid w:val="0032210B"/>
    <w:rsid w:val="003222A6"/>
    <w:rsid w:val="0033003F"/>
    <w:rsid w:val="003318E7"/>
    <w:rsid w:val="0033627C"/>
    <w:rsid w:val="00344989"/>
    <w:rsid w:val="00351CEB"/>
    <w:rsid w:val="00360D6A"/>
    <w:rsid w:val="00361BFC"/>
    <w:rsid w:val="0036569A"/>
    <w:rsid w:val="00365730"/>
    <w:rsid w:val="00367D0D"/>
    <w:rsid w:val="0037206E"/>
    <w:rsid w:val="00372815"/>
    <w:rsid w:val="00377727"/>
    <w:rsid w:val="003804F1"/>
    <w:rsid w:val="003819B7"/>
    <w:rsid w:val="00381C06"/>
    <w:rsid w:val="00382314"/>
    <w:rsid w:val="00383074"/>
    <w:rsid w:val="00386CFF"/>
    <w:rsid w:val="00391915"/>
    <w:rsid w:val="003959AD"/>
    <w:rsid w:val="003967BD"/>
    <w:rsid w:val="00397CBA"/>
    <w:rsid w:val="003A0EA7"/>
    <w:rsid w:val="003A14B3"/>
    <w:rsid w:val="003A2717"/>
    <w:rsid w:val="003B05CC"/>
    <w:rsid w:val="003B157D"/>
    <w:rsid w:val="003B4C81"/>
    <w:rsid w:val="003C21F9"/>
    <w:rsid w:val="003C58F6"/>
    <w:rsid w:val="003C6F36"/>
    <w:rsid w:val="003D221C"/>
    <w:rsid w:val="003D502F"/>
    <w:rsid w:val="003D62B4"/>
    <w:rsid w:val="003D6ECA"/>
    <w:rsid w:val="003D7DA7"/>
    <w:rsid w:val="003E022D"/>
    <w:rsid w:val="003E0578"/>
    <w:rsid w:val="003E0668"/>
    <w:rsid w:val="003E420D"/>
    <w:rsid w:val="003F34AC"/>
    <w:rsid w:val="003F55DF"/>
    <w:rsid w:val="003F6A6B"/>
    <w:rsid w:val="003F7291"/>
    <w:rsid w:val="003F78C2"/>
    <w:rsid w:val="00401A88"/>
    <w:rsid w:val="004027D5"/>
    <w:rsid w:val="00404F18"/>
    <w:rsid w:val="00405FD4"/>
    <w:rsid w:val="004108D3"/>
    <w:rsid w:val="00414332"/>
    <w:rsid w:val="00415233"/>
    <w:rsid w:val="0041730A"/>
    <w:rsid w:val="00421B0D"/>
    <w:rsid w:val="00421D05"/>
    <w:rsid w:val="00423FFB"/>
    <w:rsid w:val="00424C1D"/>
    <w:rsid w:val="00426606"/>
    <w:rsid w:val="00432B43"/>
    <w:rsid w:val="00432F97"/>
    <w:rsid w:val="00441F45"/>
    <w:rsid w:val="004421C7"/>
    <w:rsid w:val="004423E3"/>
    <w:rsid w:val="00446756"/>
    <w:rsid w:val="0045144F"/>
    <w:rsid w:val="00453144"/>
    <w:rsid w:val="00454BCF"/>
    <w:rsid w:val="004609F9"/>
    <w:rsid w:val="00464A58"/>
    <w:rsid w:val="00467E46"/>
    <w:rsid w:val="0047168D"/>
    <w:rsid w:val="00471AFB"/>
    <w:rsid w:val="0047280E"/>
    <w:rsid w:val="00473DAE"/>
    <w:rsid w:val="0047577F"/>
    <w:rsid w:val="00486270"/>
    <w:rsid w:val="004919ED"/>
    <w:rsid w:val="004927CF"/>
    <w:rsid w:val="00493DFA"/>
    <w:rsid w:val="00494D01"/>
    <w:rsid w:val="00495756"/>
    <w:rsid w:val="004A0581"/>
    <w:rsid w:val="004A2854"/>
    <w:rsid w:val="004A3E90"/>
    <w:rsid w:val="004B1834"/>
    <w:rsid w:val="004B1BFD"/>
    <w:rsid w:val="004B255E"/>
    <w:rsid w:val="004B29F8"/>
    <w:rsid w:val="004B2A78"/>
    <w:rsid w:val="004B3001"/>
    <w:rsid w:val="004B3A29"/>
    <w:rsid w:val="004B47AB"/>
    <w:rsid w:val="004B5EAC"/>
    <w:rsid w:val="004C13EB"/>
    <w:rsid w:val="004C3519"/>
    <w:rsid w:val="004C38CA"/>
    <w:rsid w:val="004C4A76"/>
    <w:rsid w:val="004D542D"/>
    <w:rsid w:val="004D58AC"/>
    <w:rsid w:val="004D5ABC"/>
    <w:rsid w:val="004D5BFE"/>
    <w:rsid w:val="004E232F"/>
    <w:rsid w:val="004E2989"/>
    <w:rsid w:val="004E7856"/>
    <w:rsid w:val="004F2543"/>
    <w:rsid w:val="004F4749"/>
    <w:rsid w:val="004F5C23"/>
    <w:rsid w:val="004F62F8"/>
    <w:rsid w:val="005005D2"/>
    <w:rsid w:val="00503D63"/>
    <w:rsid w:val="005045C5"/>
    <w:rsid w:val="005055D5"/>
    <w:rsid w:val="00507B45"/>
    <w:rsid w:val="00510840"/>
    <w:rsid w:val="005116BD"/>
    <w:rsid w:val="00513CB5"/>
    <w:rsid w:val="005212DA"/>
    <w:rsid w:val="00521559"/>
    <w:rsid w:val="00530E98"/>
    <w:rsid w:val="00531335"/>
    <w:rsid w:val="00531F94"/>
    <w:rsid w:val="00533DA1"/>
    <w:rsid w:val="00534427"/>
    <w:rsid w:val="00535B9E"/>
    <w:rsid w:val="00541BE4"/>
    <w:rsid w:val="0054284F"/>
    <w:rsid w:val="00546490"/>
    <w:rsid w:val="00547032"/>
    <w:rsid w:val="00556DD0"/>
    <w:rsid w:val="005600FA"/>
    <w:rsid w:val="00561674"/>
    <w:rsid w:val="0056578A"/>
    <w:rsid w:val="0056595B"/>
    <w:rsid w:val="00565F8E"/>
    <w:rsid w:val="00567493"/>
    <w:rsid w:val="00571774"/>
    <w:rsid w:val="00571C0D"/>
    <w:rsid w:val="00572C4C"/>
    <w:rsid w:val="00574486"/>
    <w:rsid w:val="0057605E"/>
    <w:rsid w:val="00576E09"/>
    <w:rsid w:val="0057724D"/>
    <w:rsid w:val="00577261"/>
    <w:rsid w:val="00581DB2"/>
    <w:rsid w:val="00582B30"/>
    <w:rsid w:val="00585C92"/>
    <w:rsid w:val="00585ED0"/>
    <w:rsid w:val="00587A0A"/>
    <w:rsid w:val="00587EF6"/>
    <w:rsid w:val="00592B57"/>
    <w:rsid w:val="00594747"/>
    <w:rsid w:val="00594844"/>
    <w:rsid w:val="0059660B"/>
    <w:rsid w:val="005A4505"/>
    <w:rsid w:val="005A646E"/>
    <w:rsid w:val="005A6F41"/>
    <w:rsid w:val="005A7AE7"/>
    <w:rsid w:val="005B2272"/>
    <w:rsid w:val="005B2DD3"/>
    <w:rsid w:val="005B5798"/>
    <w:rsid w:val="005B6488"/>
    <w:rsid w:val="005C219B"/>
    <w:rsid w:val="005C2CD0"/>
    <w:rsid w:val="005C4077"/>
    <w:rsid w:val="005C6415"/>
    <w:rsid w:val="005C6DD2"/>
    <w:rsid w:val="005C780C"/>
    <w:rsid w:val="005C7AA1"/>
    <w:rsid w:val="005C7F81"/>
    <w:rsid w:val="005D15B8"/>
    <w:rsid w:val="005D27EE"/>
    <w:rsid w:val="005D4310"/>
    <w:rsid w:val="005E150A"/>
    <w:rsid w:val="005E28CB"/>
    <w:rsid w:val="005E7DD5"/>
    <w:rsid w:val="005F0AE6"/>
    <w:rsid w:val="005F59F0"/>
    <w:rsid w:val="005F5B5C"/>
    <w:rsid w:val="006019CA"/>
    <w:rsid w:val="006111D5"/>
    <w:rsid w:val="006111F5"/>
    <w:rsid w:val="006156C6"/>
    <w:rsid w:val="00620519"/>
    <w:rsid w:val="00623E11"/>
    <w:rsid w:val="00624733"/>
    <w:rsid w:val="006252BF"/>
    <w:rsid w:val="006268DA"/>
    <w:rsid w:val="00630B03"/>
    <w:rsid w:val="00630CBB"/>
    <w:rsid w:val="00634EBB"/>
    <w:rsid w:val="00635FE1"/>
    <w:rsid w:val="006411DE"/>
    <w:rsid w:val="00643AE0"/>
    <w:rsid w:val="006448C5"/>
    <w:rsid w:val="00651BAE"/>
    <w:rsid w:val="00655300"/>
    <w:rsid w:val="006555BD"/>
    <w:rsid w:val="006600F4"/>
    <w:rsid w:val="006676E2"/>
    <w:rsid w:val="006737AE"/>
    <w:rsid w:val="00674CAC"/>
    <w:rsid w:val="00675AE1"/>
    <w:rsid w:val="00682B8C"/>
    <w:rsid w:val="0068378E"/>
    <w:rsid w:val="00683ED1"/>
    <w:rsid w:val="00685EB4"/>
    <w:rsid w:val="00686993"/>
    <w:rsid w:val="00693C1B"/>
    <w:rsid w:val="00696681"/>
    <w:rsid w:val="0069699C"/>
    <w:rsid w:val="006A18B7"/>
    <w:rsid w:val="006A43BE"/>
    <w:rsid w:val="006A4C05"/>
    <w:rsid w:val="006A7111"/>
    <w:rsid w:val="006A779E"/>
    <w:rsid w:val="006B157F"/>
    <w:rsid w:val="006B5540"/>
    <w:rsid w:val="006B6193"/>
    <w:rsid w:val="006C1EC3"/>
    <w:rsid w:val="006C2B84"/>
    <w:rsid w:val="006C3DFC"/>
    <w:rsid w:val="006C4E8C"/>
    <w:rsid w:val="006C5503"/>
    <w:rsid w:val="006C79AA"/>
    <w:rsid w:val="006C7DFF"/>
    <w:rsid w:val="006D5D28"/>
    <w:rsid w:val="006D6B25"/>
    <w:rsid w:val="006E1C53"/>
    <w:rsid w:val="006E210A"/>
    <w:rsid w:val="006E260B"/>
    <w:rsid w:val="006E6806"/>
    <w:rsid w:val="006F2305"/>
    <w:rsid w:val="006F3C5C"/>
    <w:rsid w:val="006F4C7A"/>
    <w:rsid w:val="007027DF"/>
    <w:rsid w:val="00702BE5"/>
    <w:rsid w:val="00702EA0"/>
    <w:rsid w:val="00710490"/>
    <w:rsid w:val="007107CB"/>
    <w:rsid w:val="007155B8"/>
    <w:rsid w:val="007160C0"/>
    <w:rsid w:val="0072251F"/>
    <w:rsid w:val="0072524E"/>
    <w:rsid w:val="007373E7"/>
    <w:rsid w:val="007408E4"/>
    <w:rsid w:val="007424F5"/>
    <w:rsid w:val="00742813"/>
    <w:rsid w:val="0074442C"/>
    <w:rsid w:val="0074641D"/>
    <w:rsid w:val="00753B46"/>
    <w:rsid w:val="00764A63"/>
    <w:rsid w:val="00764FC4"/>
    <w:rsid w:val="00765D08"/>
    <w:rsid w:val="007663B1"/>
    <w:rsid w:val="00771070"/>
    <w:rsid w:val="00772F5C"/>
    <w:rsid w:val="0077346F"/>
    <w:rsid w:val="00775449"/>
    <w:rsid w:val="00775D1D"/>
    <w:rsid w:val="007772B2"/>
    <w:rsid w:val="00777A2F"/>
    <w:rsid w:val="007819F1"/>
    <w:rsid w:val="00783D33"/>
    <w:rsid w:val="007845D6"/>
    <w:rsid w:val="0078531F"/>
    <w:rsid w:val="0078688A"/>
    <w:rsid w:val="00787B6E"/>
    <w:rsid w:val="00790F92"/>
    <w:rsid w:val="007A0168"/>
    <w:rsid w:val="007A2075"/>
    <w:rsid w:val="007A3489"/>
    <w:rsid w:val="007A75E1"/>
    <w:rsid w:val="007B448B"/>
    <w:rsid w:val="007B4F54"/>
    <w:rsid w:val="007B5701"/>
    <w:rsid w:val="007B58C1"/>
    <w:rsid w:val="007B62B5"/>
    <w:rsid w:val="007B77BB"/>
    <w:rsid w:val="007C042F"/>
    <w:rsid w:val="007C5AB3"/>
    <w:rsid w:val="007C5DF3"/>
    <w:rsid w:val="007C6556"/>
    <w:rsid w:val="007D1D71"/>
    <w:rsid w:val="007E3CCB"/>
    <w:rsid w:val="007E45AB"/>
    <w:rsid w:val="007E78D0"/>
    <w:rsid w:val="007F0F4D"/>
    <w:rsid w:val="007F1F68"/>
    <w:rsid w:val="007F43B0"/>
    <w:rsid w:val="007F5E1D"/>
    <w:rsid w:val="00801C41"/>
    <w:rsid w:val="00802162"/>
    <w:rsid w:val="00802E71"/>
    <w:rsid w:val="008049D5"/>
    <w:rsid w:val="00805889"/>
    <w:rsid w:val="00814FC1"/>
    <w:rsid w:val="008152E5"/>
    <w:rsid w:val="00817F07"/>
    <w:rsid w:val="008249DC"/>
    <w:rsid w:val="0082649F"/>
    <w:rsid w:val="00830A17"/>
    <w:rsid w:val="0083242E"/>
    <w:rsid w:val="00832BCC"/>
    <w:rsid w:val="00833625"/>
    <w:rsid w:val="00833F6B"/>
    <w:rsid w:val="008351F7"/>
    <w:rsid w:val="008426F0"/>
    <w:rsid w:val="00845AE2"/>
    <w:rsid w:val="00847294"/>
    <w:rsid w:val="008527EB"/>
    <w:rsid w:val="00853805"/>
    <w:rsid w:val="00855097"/>
    <w:rsid w:val="00860A9A"/>
    <w:rsid w:val="00862049"/>
    <w:rsid w:val="00870508"/>
    <w:rsid w:val="00875468"/>
    <w:rsid w:val="00882B9B"/>
    <w:rsid w:val="00883A1A"/>
    <w:rsid w:val="00883DE5"/>
    <w:rsid w:val="008854C8"/>
    <w:rsid w:val="00885B99"/>
    <w:rsid w:val="00886928"/>
    <w:rsid w:val="00891E7D"/>
    <w:rsid w:val="008924D4"/>
    <w:rsid w:val="008A2229"/>
    <w:rsid w:val="008A3EA5"/>
    <w:rsid w:val="008C55A6"/>
    <w:rsid w:val="008C566D"/>
    <w:rsid w:val="008C6EDB"/>
    <w:rsid w:val="008D07E2"/>
    <w:rsid w:val="008D1807"/>
    <w:rsid w:val="008D2451"/>
    <w:rsid w:val="008E0190"/>
    <w:rsid w:val="008E3993"/>
    <w:rsid w:val="008F2E4E"/>
    <w:rsid w:val="008F415C"/>
    <w:rsid w:val="008F5805"/>
    <w:rsid w:val="00910A4E"/>
    <w:rsid w:val="00911FA3"/>
    <w:rsid w:val="00912E02"/>
    <w:rsid w:val="00920846"/>
    <w:rsid w:val="00920A21"/>
    <w:rsid w:val="00926B32"/>
    <w:rsid w:val="0093103F"/>
    <w:rsid w:val="009409C9"/>
    <w:rsid w:val="00943079"/>
    <w:rsid w:val="009438BB"/>
    <w:rsid w:val="00943B46"/>
    <w:rsid w:val="00944A63"/>
    <w:rsid w:val="00944D79"/>
    <w:rsid w:val="009469D9"/>
    <w:rsid w:val="0095309D"/>
    <w:rsid w:val="009552F9"/>
    <w:rsid w:val="00955E27"/>
    <w:rsid w:val="009563FD"/>
    <w:rsid w:val="00956AEF"/>
    <w:rsid w:val="00956C04"/>
    <w:rsid w:val="009575FB"/>
    <w:rsid w:val="00960486"/>
    <w:rsid w:val="0096108A"/>
    <w:rsid w:val="009660DC"/>
    <w:rsid w:val="00967D5F"/>
    <w:rsid w:val="0097365F"/>
    <w:rsid w:val="00974048"/>
    <w:rsid w:val="00983772"/>
    <w:rsid w:val="00985126"/>
    <w:rsid w:val="009947D5"/>
    <w:rsid w:val="00996C76"/>
    <w:rsid w:val="00997666"/>
    <w:rsid w:val="009A218A"/>
    <w:rsid w:val="009A2622"/>
    <w:rsid w:val="009A3AC0"/>
    <w:rsid w:val="009A73FC"/>
    <w:rsid w:val="009A7FF6"/>
    <w:rsid w:val="009B24A8"/>
    <w:rsid w:val="009B2D38"/>
    <w:rsid w:val="009B5334"/>
    <w:rsid w:val="009C0D94"/>
    <w:rsid w:val="009C4169"/>
    <w:rsid w:val="009C57FF"/>
    <w:rsid w:val="009C6886"/>
    <w:rsid w:val="009D1A1B"/>
    <w:rsid w:val="009D4C7B"/>
    <w:rsid w:val="009D4CCF"/>
    <w:rsid w:val="009D6646"/>
    <w:rsid w:val="009E16CE"/>
    <w:rsid w:val="009E2346"/>
    <w:rsid w:val="009E5005"/>
    <w:rsid w:val="009F3F3A"/>
    <w:rsid w:val="009F4CD6"/>
    <w:rsid w:val="009F6A07"/>
    <w:rsid w:val="009F6A0D"/>
    <w:rsid w:val="009F7E25"/>
    <w:rsid w:val="00A02791"/>
    <w:rsid w:val="00A07D1D"/>
    <w:rsid w:val="00A10362"/>
    <w:rsid w:val="00A11404"/>
    <w:rsid w:val="00A1254F"/>
    <w:rsid w:val="00A237A0"/>
    <w:rsid w:val="00A241C1"/>
    <w:rsid w:val="00A24422"/>
    <w:rsid w:val="00A35C81"/>
    <w:rsid w:val="00A36C04"/>
    <w:rsid w:val="00A37E53"/>
    <w:rsid w:val="00A47668"/>
    <w:rsid w:val="00A50A1E"/>
    <w:rsid w:val="00A543D6"/>
    <w:rsid w:val="00A55E72"/>
    <w:rsid w:val="00A61330"/>
    <w:rsid w:val="00A738BD"/>
    <w:rsid w:val="00A744D4"/>
    <w:rsid w:val="00A770E8"/>
    <w:rsid w:val="00A8031D"/>
    <w:rsid w:val="00A85B54"/>
    <w:rsid w:val="00A923D1"/>
    <w:rsid w:val="00A936EB"/>
    <w:rsid w:val="00A95D37"/>
    <w:rsid w:val="00A97B3B"/>
    <w:rsid w:val="00AA1AFE"/>
    <w:rsid w:val="00AA2F41"/>
    <w:rsid w:val="00AA3054"/>
    <w:rsid w:val="00AA53B9"/>
    <w:rsid w:val="00AA5D3C"/>
    <w:rsid w:val="00AA7D4C"/>
    <w:rsid w:val="00AA7FF1"/>
    <w:rsid w:val="00AB4BB5"/>
    <w:rsid w:val="00AB56E8"/>
    <w:rsid w:val="00AB7501"/>
    <w:rsid w:val="00AC20F1"/>
    <w:rsid w:val="00AC463C"/>
    <w:rsid w:val="00AD0104"/>
    <w:rsid w:val="00AD1046"/>
    <w:rsid w:val="00AD1C77"/>
    <w:rsid w:val="00AD7943"/>
    <w:rsid w:val="00AD7C7B"/>
    <w:rsid w:val="00AE583E"/>
    <w:rsid w:val="00AE5B14"/>
    <w:rsid w:val="00AE5D15"/>
    <w:rsid w:val="00AE631D"/>
    <w:rsid w:val="00AF16EB"/>
    <w:rsid w:val="00AF1E4E"/>
    <w:rsid w:val="00AF6408"/>
    <w:rsid w:val="00AF7FF9"/>
    <w:rsid w:val="00B02390"/>
    <w:rsid w:val="00B07470"/>
    <w:rsid w:val="00B07FED"/>
    <w:rsid w:val="00B12798"/>
    <w:rsid w:val="00B14AED"/>
    <w:rsid w:val="00B20565"/>
    <w:rsid w:val="00B23FEC"/>
    <w:rsid w:val="00B24C90"/>
    <w:rsid w:val="00B310D7"/>
    <w:rsid w:val="00B32A1B"/>
    <w:rsid w:val="00B417F2"/>
    <w:rsid w:val="00B43B19"/>
    <w:rsid w:val="00B455AB"/>
    <w:rsid w:val="00B45B26"/>
    <w:rsid w:val="00B50E21"/>
    <w:rsid w:val="00B54A00"/>
    <w:rsid w:val="00B54E5C"/>
    <w:rsid w:val="00B64EBE"/>
    <w:rsid w:val="00B656C3"/>
    <w:rsid w:val="00B71621"/>
    <w:rsid w:val="00B71E38"/>
    <w:rsid w:val="00B739B2"/>
    <w:rsid w:val="00B7441B"/>
    <w:rsid w:val="00B74645"/>
    <w:rsid w:val="00B7489C"/>
    <w:rsid w:val="00B7596B"/>
    <w:rsid w:val="00B75AF8"/>
    <w:rsid w:val="00B770D2"/>
    <w:rsid w:val="00B775C5"/>
    <w:rsid w:val="00B83256"/>
    <w:rsid w:val="00B8372F"/>
    <w:rsid w:val="00B91384"/>
    <w:rsid w:val="00B9515B"/>
    <w:rsid w:val="00B959D3"/>
    <w:rsid w:val="00BA1774"/>
    <w:rsid w:val="00BA50D5"/>
    <w:rsid w:val="00BA5943"/>
    <w:rsid w:val="00BB3270"/>
    <w:rsid w:val="00BB3CF5"/>
    <w:rsid w:val="00BB6920"/>
    <w:rsid w:val="00BB7EDB"/>
    <w:rsid w:val="00BC32F4"/>
    <w:rsid w:val="00BD4FAD"/>
    <w:rsid w:val="00BD4FB6"/>
    <w:rsid w:val="00BD74F7"/>
    <w:rsid w:val="00BE0B5C"/>
    <w:rsid w:val="00BE2966"/>
    <w:rsid w:val="00BE5338"/>
    <w:rsid w:val="00BF235B"/>
    <w:rsid w:val="00BF3988"/>
    <w:rsid w:val="00BF5630"/>
    <w:rsid w:val="00BF6905"/>
    <w:rsid w:val="00C0588B"/>
    <w:rsid w:val="00C05B15"/>
    <w:rsid w:val="00C07CF3"/>
    <w:rsid w:val="00C1614B"/>
    <w:rsid w:val="00C201F8"/>
    <w:rsid w:val="00C20335"/>
    <w:rsid w:val="00C20D85"/>
    <w:rsid w:val="00C22046"/>
    <w:rsid w:val="00C23609"/>
    <w:rsid w:val="00C238E8"/>
    <w:rsid w:val="00C24833"/>
    <w:rsid w:val="00C24AC1"/>
    <w:rsid w:val="00C253E0"/>
    <w:rsid w:val="00C2616F"/>
    <w:rsid w:val="00C26A35"/>
    <w:rsid w:val="00C350DC"/>
    <w:rsid w:val="00C36F5C"/>
    <w:rsid w:val="00C42A6D"/>
    <w:rsid w:val="00C42AB9"/>
    <w:rsid w:val="00C43705"/>
    <w:rsid w:val="00C50710"/>
    <w:rsid w:val="00C51DC9"/>
    <w:rsid w:val="00C56EE5"/>
    <w:rsid w:val="00C63ADB"/>
    <w:rsid w:val="00C678D9"/>
    <w:rsid w:val="00C7261C"/>
    <w:rsid w:val="00C7447F"/>
    <w:rsid w:val="00C76A86"/>
    <w:rsid w:val="00C76F10"/>
    <w:rsid w:val="00C77A77"/>
    <w:rsid w:val="00C85052"/>
    <w:rsid w:val="00C90953"/>
    <w:rsid w:val="00C93913"/>
    <w:rsid w:val="00C95019"/>
    <w:rsid w:val="00CA1D8D"/>
    <w:rsid w:val="00CA4301"/>
    <w:rsid w:val="00CB07D7"/>
    <w:rsid w:val="00CC1689"/>
    <w:rsid w:val="00CC4A2A"/>
    <w:rsid w:val="00CD78A8"/>
    <w:rsid w:val="00CD7A12"/>
    <w:rsid w:val="00CE259B"/>
    <w:rsid w:val="00CE34BE"/>
    <w:rsid w:val="00CE35B7"/>
    <w:rsid w:val="00CE71CE"/>
    <w:rsid w:val="00CF4C21"/>
    <w:rsid w:val="00CF696A"/>
    <w:rsid w:val="00CF788D"/>
    <w:rsid w:val="00D01123"/>
    <w:rsid w:val="00D02DE1"/>
    <w:rsid w:val="00D0456C"/>
    <w:rsid w:val="00D05D56"/>
    <w:rsid w:val="00D10A61"/>
    <w:rsid w:val="00D17F8E"/>
    <w:rsid w:val="00D21CEB"/>
    <w:rsid w:val="00D232F1"/>
    <w:rsid w:val="00D23DDE"/>
    <w:rsid w:val="00D30491"/>
    <w:rsid w:val="00D33357"/>
    <w:rsid w:val="00D4296C"/>
    <w:rsid w:val="00D43545"/>
    <w:rsid w:val="00D45554"/>
    <w:rsid w:val="00D46074"/>
    <w:rsid w:val="00D51FA0"/>
    <w:rsid w:val="00D52BF8"/>
    <w:rsid w:val="00D54550"/>
    <w:rsid w:val="00D55316"/>
    <w:rsid w:val="00D614DC"/>
    <w:rsid w:val="00D65100"/>
    <w:rsid w:val="00D6575A"/>
    <w:rsid w:val="00D7232E"/>
    <w:rsid w:val="00D74353"/>
    <w:rsid w:val="00D75B90"/>
    <w:rsid w:val="00D804A5"/>
    <w:rsid w:val="00D817D2"/>
    <w:rsid w:val="00D81B9B"/>
    <w:rsid w:val="00D85BCC"/>
    <w:rsid w:val="00D873AE"/>
    <w:rsid w:val="00D91316"/>
    <w:rsid w:val="00D9463F"/>
    <w:rsid w:val="00D969AF"/>
    <w:rsid w:val="00DA06C6"/>
    <w:rsid w:val="00DA3CEB"/>
    <w:rsid w:val="00DB085C"/>
    <w:rsid w:val="00DB1F8B"/>
    <w:rsid w:val="00DB5151"/>
    <w:rsid w:val="00DB54D0"/>
    <w:rsid w:val="00DB5625"/>
    <w:rsid w:val="00DB6296"/>
    <w:rsid w:val="00DC0AB5"/>
    <w:rsid w:val="00DC399A"/>
    <w:rsid w:val="00DC523D"/>
    <w:rsid w:val="00DD1CE8"/>
    <w:rsid w:val="00DE6B7F"/>
    <w:rsid w:val="00DF11B1"/>
    <w:rsid w:val="00DF5157"/>
    <w:rsid w:val="00E0084C"/>
    <w:rsid w:val="00E03695"/>
    <w:rsid w:val="00E04A0F"/>
    <w:rsid w:val="00E06570"/>
    <w:rsid w:val="00E108E7"/>
    <w:rsid w:val="00E12336"/>
    <w:rsid w:val="00E13A11"/>
    <w:rsid w:val="00E23124"/>
    <w:rsid w:val="00E26F3D"/>
    <w:rsid w:val="00E31225"/>
    <w:rsid w:val="00E33024"/>
    <w:rsid w:val="00E333A7"/>
    <w:rsid w:val="00E42E44"/>
    <w:rsid w:val="00E5107B"/>
    <w:rsid w:val="00E54098"/>
    <w:rsid w:val="00E543F6"/>
    <w:rsid w:val="00E54DD0"/>
    <w:rsid w:val="00E57186"/>
    <w:rsid w:val="00E57758"/>
    <w:rsid w:val="00E6236B"/>
    <w:rsid w:val="00E62912"/>
    <w:rsid w:val="00E650B6"/>
    <w:rsid w:val="00E74CA2"/>
    <w:rsid w:val="00E7780E"/>
    <w:rsid w:val="00E8095D"/>
    <w:rsid w:val="00E8625B"/>
    <w:rsid w:val="00E9142E"/>
    <w:rsid w:val="00E93D6A"/>
    <w:rsid w:val="00E93DF4"/>
    <w:rsid w:val="00E93FB7"/>
    <w:rsid w:val="00E96E69"/>
    <w:rsid w:val="00EA3B3B"/>
    <w:rsid w:val="00EA4676"/>
    <w:rsid w:val="00EA484D"/>
    <w:rsid w:val="00EA4DD2"/>
    <w:rsid w:val="00EB66F2"/>
    <w:rsid w:val="00EC0398"/>
    <w:rsid w:val="00EC0A4F"/>
    <w:rsid w:val="00EC0DB7"/>
    <w:rsid w:val="00EC61B0"/>
    <w:rsid w:val="00ED0AAC"/>
    <w:rsid w:val="00ED3638"/>
    <w:rsid w:val="00ED473A"/>
    <w:rsid w:val="00ED4877"/>
    <w:rsid w:val="00EE43DC"/>
    <w:rsid w:val="00EF4652"/>
    <w:rsid w:val="00EF4C1D"/>
    <w:rsid w:val="00EF7CFB"/>
    <w:rsid w:val="00F02307"/>
    <w:rsid w:val="00F1497B"/>
    <w:rsid w:val="00F20D64"/>
    <w:rsid w:val="00F22F2C"/>
    <w:rsid w:val="00F270CB"/>
    <w:rsid w:val="00F3666D"/>
    <w:rsid w:val="00F36CB8"/>
    <w:rsid w:val="00F3798B"/>
    <w:rsid w:val="00F42CEA"/>
    <w:rsid w:val="00F47AD4"/>
    <w:rsid w:val="00F500F8"/>
    <w:rsid w:val="00F50AAF"/>
    <w:rsid w:val="00F51DA7"/>
    <w:rsid w:val="00F52126"/>
    <w:rsid w:val="00F55245"/>
    <w:rsid w:val="00F554B4"/>
    <w:rsid w:val="00F57C8E"/>
    <w:rsid w:val="00F60099"/>
    <w:rsid w:val="00F63D23"/>
    <w:rsid w:val="00F6664E"/>
    <w:rsid w:val="00F704E1"/>
    <w:rsid w:val="00F718E9"/>
    <w:rsid w:val="00F74AB4"/>
    <w:rsid w:val="00F767F6"/>
    <w:rsid w:val="00F76CB2"/>
    <w:rsid w:val="00F77C02"/>
    <w:rsid w:val="00F8077E"/>
    <w:rsid w:val="00F81CA8"/>
    <w:rsid w:val="00F81F22"/>
    <w:rsid w:val="00F83A13"/>
    <w:rsid w:val="00F83DB2"/>
    <w:rsid w:val="00F929E8"/>
    <w:rsid w:val="00F94253"/>
    <w:rsid w:val="00F94B26"/>
    <w:rsid w:val="00F95E9F"/>
    <w:rsid w:val="00F968A3"/>
    <w:rsid w:val="00F9696B"/>
    <w:rsid w:val="00FB0F4F"/>
    <w:rsid w:val="00FB14EC"/>
    <w:rsid w:val="00FB2600"/>
    <w:rsid w:val="00FB2DAA"/>
    <w:rsid w:val="00FB48D2"/>
    <w:rsid w:val="00FB4C2F"/>
    <w:rsid w:val="00FB7742"/>
    <w:rsid w:val="00FC0840"/>
    <w:rsid w:val="00FC3315"/>
    <w:rsid w:val="00FC6A7D"/>
    <w:rsid w:val="00FC7953"/>
    <w:rsid w:val="00FD01E7"/>
    <w:rsid w:val="00FD137F"/>
    <w:rsid w:val="00FD4525"/>
    <w:rsid w:val="00FD55A7"/>
    <w:rsid w:val="00FD5708"/>
    <w:rsid w:val="00FE3230"/>
    <w:rsid w:val="00FE57F9"/>
    <w:rsid w:val="00FF2E2B"/>
    <w:rsid w:val="00FF4AFC"/>
    <w:rsid w:val="00FF6375"/>
    <w:rsid w:val="00FF794E"/>
    <w:rsid w:val="071B7702"/>
    <w:rsid w:val="13D3CC85"/>
    <w:rsid w:val="1992329D"/>
    <w:rsid w:val="242CD7D6"/>
    <w:rsid w:val="24C4FD40"/>
    <w:rsid w:val="2C3961BB"/>
    <w:rsid w:val="3A4B646B"/>
    <w:rsid w:val="3BC3892A"/>
    <w:rsid w:val="491B55B6"/>
    <w:rsid w:val="4C121B52"/>
    <w:rsid w:val="5344DE43"/>
    <w:rsid w:val="54C439BD"/>
    <w:rsid w:val="5B70CBC7"/>
    <w:rsid w:val="669A9055"/>
    <w:rsid w:val="675A463B"/>
    <w:rsid w:val="746BE5F7"/>
    <w:rsid w:val="7676368D"/>
    <w:rsid w:val="78A478CF"/>
    <w:rsid w:val="7EFA91F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B4E1"/>
  <w15:docId w15:val="{94D30B9F-7591-4A6B-B844-FE898394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FB0F4F"/>
    <w:pPr>
      <w:spacing w:after="0" w:line="276" w:lineRule="auto"/>
    </w:pPr>
    <w:rPr>
      <w:lang w:val="de-CH"/>
    </w:rPr>
  </w:style>
  <w:style w:type="paragraph" w:styleId="berschrift1">
    <w:name w:val="heading 1"/>
    <w:basedOn w:val="Standard"/>
    <w:next w:val="Textkrper"/>
    <w:uiPriority w:val="1"/>
    <w:qFormat/>
    <w:rsid w:val="00FB0F4F"/>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FB0F4F"/>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FB0F4F"/>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FB0F4F"/>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FB0F4F"/>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FB0F4F"/>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FB0F4F"/>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FB0F4F"/>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FB0F4F"/>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FB0F4F"/>
    <w:pPr>
      <w:spacing w:before="60" w:after="60"/>
      <w:ind w:firstLine="170"/>
      <w:jc w:val="both"/>
    </w:pPr>
  </w:style>
  <w:style w:type="paragraph" w:customStyle="1" w:styleId="FirstParagraph">
    <w:name w:val="First Paragraph"/>
    <w:basedOn w:val="Textkrper"/>
    <w:next w:val="Textkrper"/>
    <w:rsid w:val="00FB0F4F"/>
  </w:style>
  <w:style w:type="paragraph" w:customStyle="1" w:styleId="Compact">
    <w:name w:val="Compact"/>
    <w:basedOn w:val="Textkrper2"/>
    <w:rsid w:val="00FB0F4F"/>
    <w:pPr>
      <w:spacing w:before="36" w:after="36"/>
    </w:pPr>
  </w:style>
  <w:style w:type="paragraph" w:styleId="Titel">
    <w:name w:val="Title"/>
    <w:basedOn w:val="Standard"/>
    <w:next w:val="Textkrper"/>
    <w:qFormat/>
    <w:rsid w:val="00FB0F4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FB0F4F"/>
    <w:pPr>
      <w:spacing w:before="120" w:after="120"/>
    </w:pPr>
    <w:rPr>
      <w:b w:val="0"/>
      <w:color w:val="auto"/>
      <w:sz w:val="24"/>
      <w:szCs w:val="30"/>
    </w:rPr>
  </w:style>
  <w:style w:type="paragraph" w:customStyle="1" w:styleId="Author">
    <w:name w:val="Author"/>
    <w:basedOn w:val="Standard"/>
    <w:next w:val="Textkrper"/>
    <w:qFormat/>
    <w:rsid w:val="00FB0F4F"/>
    <w:pPr>
      <w:keepNext/>
      <w:keepLines/>
      <w:spacing w:after="240"/>
    </w:pPr>
    <w:rPr>
      <w:szCs w:val="18"/>
      <w:lang w:val="fr-CH"/>
    </w:rPr>
  </w:style>
  <w:style w:type="paragraph" w:styleId="Datum">
    <w:name w:val="Date"/>
    <w:next w:val="Textkrper"/>
    <w:rsid w:val="00FB0F4F"/>
    <w:pPr>
      <w:keepNext/>
      <w:keepLines/>
      <w:jc w:val="center"/>
    </w:pPr>
  </w:style>
  <w:style w:type="paragraph" w:customStyle="1" w:styleId="Abstract">
    <w:name w:val="Abstract"/>
    <w:basedOn w:val="Standard"/>
    <w:next w:val="Textkrper"/>
    <w:qFormat/>
    <w:rsid w:val="00FB0F4F"/>
    <w:pPr>
      <w:keepNext/>
      <w:keepLines/>
      <w:spacing w:after="240"/>
      <w:jc w:val="both"/>
    </w:pPr>
    <w:rPr>
      <w:i/>
    </w:rPr>
  </w:style>
  <w:style w:type="paragraph" w:styleId="Literaturverzeichnis">
    <w:name w:val="Bibliography"/>
    <w:basedOn w:val="Standard"/>
    <w:qFormat/>
    <w:rsid w:val="00FB0F4F"/>
    <w:pPr>
      <w:ind w:left="567" w:hanging="567"/>
    </w:pPr>
  </w:style>
  <w:style w:type="paragraph" w:styleId="Blocktext">
    <w:name w:val="Block Text"/>
    <w:basedOn w:val="Textkrper"/>
    <w:next w:val="Textkrper"/>
    <w:uiPriority w:val="9"/>
    <w:unhideWhenUsed/>
    <w:rsid w:val="00FB0F4F"/>
    <w:pPr>
      <w:spacing w:before="100" w:after="100"/>
      <w:ind w:left="480" w:right="480"/>
    </w:pPr>
  </w:style>
  <w:style w:type="paragraph" w:styleId="Funotentext">
    <w:name w:val="footnote text"/>
    <w:basedOn w:val="Standard"/>
    <w:link w:val="FunotentextZchn"/>
    <w:uiPriority w:val="99"/>
    <w:unhideWhenUsed/>
    <w:qFormat/>
    <w:rsid w:val="00FB0F4F"/>
    <w:rPr>
      <w:sz w:val="18"/>
    </w:rPr>
  </w:style>
  <w:style w:type="table" w:customStyle="1" w:styleId="Table">
    <w:name w:val="Table"/>
    <w:semiHidden/>
    <w:unhideWhenUsed/>
    <w:qFormat/>
    <w:rsid w:val="00FB0F4F"/>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FB0F4F"/>
    <w:pPr>
      <w:keepNext/>
      <w:keepLines/>
    </w:pPr>
    <w:rPr>
      <w:b/>
    </w:rPr>
  </w:style>
  <w:style w:type="paragraph" w:customStyle="1" w:styleId="Definition">
    <w:name w:val="Definition"/>
    <w:basedOn w:val="Standard"/>
    <w:rsid w:val="00FB0F4F"/>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FB0F4F"/>
    <w:pPr>
      <w:keepNext/>
      <w:spacing w:before="60" w:after="180" w:line="240" w:lineRule="auto"/>
    </w:pPr>
    <w:rPr>
      <w:iCs/>
      <w:sz w:val="16"/>
    </w:rPr>
  </w:style>
  <w:style w:type="paragraph" w:customStyle="1" w:styleId="NotizAbbildung">
    <w:name w:val="Notiz Abbildung"/>
    <w:basedOn w:val="NotizTabelle"/>
    <w:qFormat/>
    <w:rsid w:val="00FB0F4F"/>
  </w:style>
  <w:style w:type="paragraph" w:customStyle="1" w:styleId="Figure">
    <w:name w:val="Figure"/>
    <w:basedOn w:val="Standard"/>
    <w:rsid w:val="00FB0F4F"/>
  </w:style>
  <w:style w:type="character" w:customStyle="1" w:styleId="VerbatimChar">
    <w:name w:val="Verbatim Char"/>
    <w:basedOn w:val="Absatz-Standardschriftart"/>
    <w:rsid w:val="00FB0F4F"/>
    <w:rPr>
      <w:rFonts w:ascii="Open Sans SemiCondensed" w:hAnsi="Open Sans SemiCondensed"/>
      <w:b w:val="0"/>
      <w:bCs/>
      <w:i/>
      <w:iCs/>
      <w:color w:val="C00000"/>
      <w:sz w:val="22"/>
    </w:rPr>
  </w:style>
  <w:style w:type="character" w:customStyle="1" w:styleId="SectionNumber">
    <w:name w:val="Section Number"/>
    <w:basedOn w:val="Absatz-Standardschriftart"/>
    <w:rsid w:val="00FB0F4F"/>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FB0F4F"/>
    <w:rPr>
      <w:rFonts w:ascii="Open Sans SemiCondensed" w:hAnsi="Open Sans SemiCondensed"/>
      <w:b w:val="0"/>
      <w:bCs/>
      <w:i w:val="0"/>
      <w:iCs/>
      <w:color w:val="auto"/>
      <w:sz w:val="20"/>
      <w:vertAlign w:val="superscript"/>
    </w:rPr>
  </w:style>
  <w:style w:type="character" w:styleId="Hyperlink">
    <w:name w:val="Hyperlink"/>
    <w:basedOn w:val="FunotentextZchn"/>
    <w:rsid w:val="00FB0F4F"/>
    <w:rPr>
      <w:b w:val="0"/>
      <w:bCs/>
      <w:i w:val="0"/>
      <w:iCs/>
      <w:color w:val="D31932" w:themeColor="accent1"/>
      <w:sz w:val="20"/>
      <w:lang w:val="de-CH"/>
    </w:rPr>
  </w:style>
  <w:style w:type="paragraph" w:styleId="Inhaltsverzeichnisberschrift">
    <w:name w:val="TOC Heading"/>
    <w:basedOn w:val="berschrift1"/>
    <w:next w:val="Textkrper"/>
    <w:uiPriority w:val="39"/>
    <w:unhideWhenUsed/>
    <w:rsid w:val="00FB0F4F"/>
    <w:pPr>
      <w:spacing w:line="259" w:lineRule="auto"/>
      <w:outlineLvl w:val="9"/>
    </w:pPr>
    <w:rPr>
      <w:bCs w:val="0"/>
      <w:color w:val="auto"/>
    </w:rPr>
  </w:style>
  <w:style w:type="paragraph" w:styleId="Kopfzeile">
    <w:name w:val="header"/>
    <w:basedOn w:val="Standard"/>
    <w:link w:val="KopfzeileZchn"/>
    <w:unhideWhenUsed/>
    <w:rsid w:val="00FB0F4F"/>
    <w:pPr>
      <w:tabs>
        <w:tab w:val="center" w:pos="4513"/>
        <w:tab w:val="right" w:pos="9026"/>
      </w:tabs>
    </w:pPr>
  </w:style>
  <w:style w:type="character" w:customStyle="1" w:styleId="CorpsdetexteCar">
    <w:name w:val="Corps de texte Car"/>
    <w:basedOn w:val="Absatz-Standardschriftart"/>
    <w:rsid w:val="0078688A"/>
  </w:style>
  <w:style w:type="character" w:customStyle="1" w:styleId="En-tteCar">
    <w:name w:val="En-tête Car"/>
    <w:basedOn w:val="Absatz-Standardschriftart"/>
    <w:rsid w:val="0078688A"/>
  </w:style>
  <w:style w:type="paragraph" w:styleId="Fuzeile">
    <w:name w:val="footer"/>
    <w:basedOn w:val="Standard"/>
    <w:link w:val="FuzeileZchn"/>
    <w:unhideWhenUsed/>
    <w:rsid w:val="00FB0F4F"/>
    <w:pPr>
      <w:tabs>
        <w:tab w:val="center" w:pos="4513"/>
        <w:tab w:val="right" w:pos="9026"/>
      </w:tabs>
    </w:pPr>
    <w:rPr>
      <w:sz w:val="18"/>
    </w:rPr>
  </w:style>
  <w:style w:type="character" w:customStyle="1" w:styleId="PieddepageCar">
    <w:name w:val="Pied de page Car"/>
    <w:basedOn w:val="Absatz-Standardschriftart"/>
    <w:rsid w:val="0078688A"/>
    <w:rPr>
      <w:sz w:val="18"/>
    </w:rPr>
  </w:style>
  <w:style w:type="paragraph" w:customStyle="1" w:styleId="Themenschwerpunkt">
    <w:name w:val="Themenschwerpunkt"/>
    <w:basedOn w:val="Kopfzeile"/>
    <w:link w:val="ThemenschwerpunktZchn"/>
    <w:rsid w:val="00FB0F4F"/>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FB0F4F"/>
    <w:rPr>
      <w:b/>
      <w:noProof/>
      <w:spacing w:val="0"/>
      <w:sz w:val="14"/>
      <w:szCs w:val="22"/>
      <w:lang w:val="de-DE"/>
    </w:rPr>
  </w:style>
  <w:style w:type="paragraph" w:styleId="Textkrper2">
    <w:name w:val="Body Text 2"/>
    <w:basedOn w:val="Textkrper"/>
    <w:link w:val="Textkrper2Zchn"/>
    <w:rsid w:val="00FB0F4F"/>
    <w:pPr>
      <w:ind w:firstLine="0"/>
    </w:pPr>
  </w:style>
  <w:style w:type="character" w:customStyle="1" w:styleId="Corpsdetexte2Car">
    <w:name w:val="Corps de texte 2 Car"/>
    <w:basedOn w:val="Absatz-Standardschriftart"/>
    <w:rsid w:val="0078688A"/>
  </w:style>
  <w:style w:type="paragraph" w:styleId="Textkrper3">
    <w:name w:val="Body Text 3"/>
    <w:basedOn w:val="Textkrper"/>
    <w:link w:val="Textkrper3Zchn"/>
    <w:autoRedefine/>
    <w:rsid w:val="005D27EE"/>
    <w:pPr>
      <w:spacing w:before="0" w:after="0"/>
      <w:ind w:firstLine="0"/>
      <w:jc w:val="left"/>
    </w:pPr>
  </w:style>
  <w:style w:type="character" w:customStyle="1" w:styleId="Corpsdetexte3Car">
    <w:name w:val="Corps de texte 3 Car"/>
    <w:basedOn w:val="Absatz-Standardschriftart"/>
    <w:rsid w:val="0078688A"/>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FB0F4F"/>
    <w:pPr>
      <w:numPr>
        <w:numId w:val="17"/>
      </w:numPr>
      <w:ind w:left="454" w:hanging="284"/>
      <w:contextualSpacing/>
    </w:pPr>
  </w:style>
  <w:style w:type="paragraph" w:styleId="Liste2">
    <w:name w:val="List 2"/>
    <w:basedOn w:val="Standard"/>
    <w:unhideWhenUsed/>
    <w:rsid w:val="00FB0F4F"/>
    <w:pPr>
      <w:numPr>
        <w:ilvl w:val="1"/>
        <w:numId w:val="17"/>
      </w:numPr>
      <w:ind w:left="794" w:hanging="284"/>
      <w:contextualSpacing/>
    </w:pPr>
  </w:style>
  <w:style w:type="paragraph" w:styleId="Liste3">
    <w:name w:val="List 3"/>
    <w:basedOn w:val="Standard"/>
    <w:unhideWhenUsed/>
    <w:rsid w:val="00FB0F4F"/>
    <w:pPr>
      <w:numPr>
        <w:ilvl w:val="2"/>
        <w:numId w:val="17"/>
      </w:numPr>
      <w:ind w:left="1135" w:hanging="284"/>
      <w:contextualSpacing/>
    </w:pPr>
  </w:style>
  <w:style w:type="paragraph" w:styleId="Index1">
    <w:name w:val="index 1"/>
    <w:basedOn w:val="Standard"/>
    <w:next w:val="Standard"/>
    <w:autoRedefine/>
    <w:rsid w:val="00FB0F4F"/>
    <w:pPr>
      <w:spacing w:line="240" w:lineRule="auto"/>
      <w:ind w:left="200" w:hanging="200"/>
    </w:pPr>
  </w:style>
  <w:style w:type="character" w:styleId="Erwhnung">
    <w:name w:val="Mention"/>
    <w:basedOn w:val="Absatz-Standardschriftart"/>
    <w:uiPriority w:val="99"/>
    <w:unhideWhenUsed/>
    <w:rsid w:val="00FB0F4F"/>
    <w:rPr>
      <w:color w:val="2B579A"/>
      <w:shd w:val="clear" w:color="auto" w:fill="E1DFDD"/>
    </w:rPr>
  </w:style>
  <w:style w:type="character" w:styleId="Fett">
    <w:name w:val="Strong"/>
    <w:basedOn w:val="Absatz-Standardschriftart"/>
    <w:rsid w:val="00FB0F4F"/>
    <w:rPr>
      <w:b/>
      <w:bCs/>
    </w:rPr>
  </w:style>
  <w:style w:type="character" w:customStyle="1" w:styleId="NotedebasdepageCar">
    <w:name w:val="Note de bas de page Car"/>
    <w:basedOn w:val="Absatz-Standardschriftart"/>
    <w:uiPriority w:val="99"/>
    <w:rsid w:val="0078688A"/>
    <w:rPr>
      <w:sz w:val="18"/>
    </w:rPr>
  </w:style>
  <w:style w:type="table" w:styleId="Gitternetztabelle1hell">
    <w:name w:val="Grid Table 1 Light"/>
    <w:basedOn w:val="NormaleTabelle"/>
    <w:uiPriority w:val="46"/>
    <w:rsid w:val="00FB0F4F"/>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FB0F4F"/>
    <w:rPr>
      <w:color w:val="605E5C"/>
      <w:shd w:val="clear" w:color="auto" w:fill="E1DFDD"/>
    </w:rPr>
  </w:style>
  <w:style w:type="character" w:styleId="Kommentarzeichen">
    <w:name w:val="annotation reference"/>
    <w:basedOn w:val="Absatz-Standardschriftart"/>
    <w:uiPriority w:val="99"/>
    <w:semiHidden/>
    <w:unhideWhenUsed/>
    <w:rsid w:val="00FB0F4F"/>
    <w:rPr>
      <w:sz w:val="16"/>
      <w:szCs w:val="16"/>
    </w:rPr>
  </w:style>
  <w:style w:type="paragraph" w:styleId="Kommentartext">
    <w:name w:val="annotation text"/>
    <w:basedOn w:val="Standard"/>
    <w:link w:val="KommentartextZchn"/>
    <w:uiPriority w:val="99"/>
    <w:unhideWhenUsed/>
    <w:rsid w:val="00FB0F4F"/>
    <w:pPr>
      <w:spacing w:line="240" w:lineRule="auto"/>
    </w:pPr>
  </w:style>
  <w:style w:type="character" w:customStyle="1" w:styleId="CommentaireCar">
    <w:name w:val="Commentaire Car"/>
    <w:basedOn w:val="Absatz-Standardschriftart"/>
    <w:uiPriority w:val="99"/>
    <w:rsid w:val="0078688A"/>
  </w:style>
  <w:style w:type="character" w:customStyle="1" w:styleId="Sous-titreCar">
    <w:name w:val="Sous-titre Car"/>
    <w:basedOn w:val="Absatz-Standardschriftart"/>
    <w:rsid w:val="0078688A"/>
    <w:rPr>
      <w:rFonts w:eastAsiaTheme="majorEastAsia" w:cstheme="majorBidi"/>
      <w:bCs/>
      <w:spacing w:val="20"/>
      <w:sz w:val="24"/>
      <w:szCs w:val="30"/>
    </w:rPr>
  </w:style>
  <w:style w:type="table" w:styleId="Tabellenraster">
    <w:name w:val="Table Grid"/>
    <w:basedOn w:val="NormaleTabelle"/>
    <w:rsid w:val="00FB0F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FB0F4F"/>
    <w:rPr>
      <w:bCs/>
      <w:i/>
      <w:color w:val="D31932" w:themeColor="accent1"/>
      <w:spacing w:val="10"/>
      <w:szCs w:val="22"/>
    </w:rPr>
  </w:style>
  <w:style w:type="character" w:customStyle="1" w:styleId="HervorhebungCar">
    <w:name w:val="Hervorhebung Car"/>
    <w:basedOn w:val="Absatz-Standardschriftart"/>
    <w:link w:val="Hervorhebung1"/>
    <w:rsid w:val="00FB0F4F"/>
    <w:rPr>
      <w:bCs/>
      <w:i/>
      <w:color w:val="D31932" w:themeColor="accent1"/>
      <w:spacing w:val="10"/>
      <w:szCs w:val="22"/>
      <w:lang w:val="de-CH"/>
    </w:rPr>
  </w:style>
  <w:style w:type="paragraph" w:customStyle="1" w:styleId="Zitat1">
    <w:name w:val="Zitat1"/>
    <w:basedOn w:val="Standard"/>
    <w:next w:val="Textkrper"/>
    <w:qFormat/>
    <w:rsid w:val="00FB0F4F"/>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FB0F4F"/>
    <w:rPr>
      <w:b/>
      <w:bCs/>
    </w:rPr>
  </w:style>
  <w:style w:type="character" w:customStyle="1" w:styleId="ObjetducommentaireCar">
    <w:name w:val="Objet du commentaire Car"/>
    <w:basedOn w:val="CommentaireCar"/>
    <w:semiHidden/>
    <w:rsid w:val="0078688A"/>
    <w:rPr>
      <w:b/>
      <w:bCs/>
    </w:rPr>
  </w:style>
  <w:style w:type="paragraph" w:styleId="Listennummer">
    <w:name w:val="List Number"/>
    <w:basedOn w:val="Standard"/>
    <w:unhideWhenUsed/>
    <w:qFormat/>
    <w:rsid w:val="00FB0F4F"/>
    <w:pPr>
      <w:numPr>
        <w:numId w:val="21"/>
      </w:numPr>
      <w:ind w:left="527" w:hanging="357"/>
      <w:contextualSpacing/>
    </w:pPr>
    <w:rPr>
      <w:lang w:val="fr-CH"/>
    </w:rPr>
  </w:style>
  <w:style w:type="character" w:styleId="HTMLTastatur">
    <w:name w:val="HTML Keyboard"/>
    <w:basedOn w:val="Absatz-Standardschriftart"/>
    <w:semiHidden/>
    <w:unhideWhenUsed/>
    <w:rsid w:val="00FB0F4F"/>
    <w:rPr>
      <w:rFonts w:ascii="Open Sans SemiCondensed" w:hAnsi="Open Sans SemiCondensed"/>
      <w:sz w:val="20"/>
      <w:szCs w:val="20"/>
    </w:rPr>
  </w:style>
  <w:style w:type="character" w:styleId="HTMLCode">
    <w:name w:val="HTML Code"/>
    <w:basedOn w:val="Absatz-Standardschriftart"/>
    <w:semiHidden/>
    <w:unhideWhenUsed/>
    <w:rsid w:val="00FB0F4F"/>
    <w:rPr>
      <w:rFonts w:ascii="Open Sans SemiCondensed" w:hAnsi="Open Sans SemiCondensed"/>
      <w:sz w:val="20"/>
      <w:szCs w:val="20"/>
    </w:rPr>
  </w:style>
  <w:style w:type="paragraph" w:styleId="Dokumentstruktur">
    <w:name w:val="Document Map"/>
    <w:basedOn w:val="Standard"/>
    <w:link w:val="DokumentstrukturZchn"/>
    <w:semiHidden/>
    <w:unhideWhenUsed/>
    <w:rsid w:val="00FB0F4F"/>
    <w:pPr>
      <w:spacing w:line="240" w:lineRule="auto"/>
    </w:pPr>
    <w:rPr>
      <w:sz w:val="16"/>
      <w:szCs w:val="16"/>
    </w:rPr>
  </w:style>
  <w:style w:type="character" w:customStyle="1" w:styleId="ExplorateurdedocumentsCar">
    <w:name w:val="Explorateur de documents Car"/>
    <w:basedOn w:val="Absatz-Standardschriftart"/>
    <w:semiHidden/>
    <w:rsid w:val="0078688A"/>
    <w:rPr>
      <w:sz w:val="16"/>
      <w:szCs w:val="16"/>
    </w:rPr>
  </w:style>
  <w:style w:type="character" w:styleId="HTMLBeispiel">
    <w:name w:val="HTML Sample"/>
    <w:basedOn w:val="Absatz-Standardschriftart"/>
    <w:semiHidden/>
    <w:unhideWhenUsed/>
    <w:rsid w:val="00FB0F4F"/>
    <w:rPr>
      <w:rFonts w:ascii="Open Sans SemiCondensed" w:hAnsi="Open Sans SemiCondensed"/>
      <w:sz w:val="24"/>
      <w:szCs w:val="24"/>
    </w:rPr>
  </w:style>
  <w:style w:type="table" w:styleId="MittlereListe2">
    <w:name w:val="Medium List 2"/>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FB0F4F"/>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FB0F4F"/>
    <w:pPr>
      <w:spacing w:line="240" w:lineRule="auto"/>
    </w:pPr>
    <w:rPr>
      <w:rFonts w:eastAsiaTheme="majorEastAsia" w:cstheme="majorBidi"/>
    </w:rPr>
  </w:style>
  <w:style w:type="paragraph" w:styleId="Nachrichtenkopf">
    <w:name w:val="Message Header"/>
    <w:basedOn w:val="Standard"/>
    <w:link w:val="NachrichtenkopfZchn"/>
    <w:semiHidden/>
    <w:unhideWhenUsed/>
    <w:rsid w:val="00FB0F4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Absatz-Standardschriftart"/>
    <w:semiHidden/>
    <w:rsid w:val="0078688A"/>
    <w:rPr>
      <w:rFonts w:eastAsiaTheme="majorEastAsia" w:cstheme="majorBidi"/>
      <w:sz w:val="24"/>
      <w:szCs w:val="24"/>
      <w:shd w:val="pct20" w:color="auto" w:fill="auto"/>
    </w:rPr>
  </w:style>
  <w:style w:type="table" w:styleId="MittleresRaster2">
    <w:name w:val="Medium Grid 2"/>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FB0F4F"/>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FB0F4F"/>
    <w:rPr>
      <w:rFonts w:ascii="Open Sans SemiCondensed" w:hAnsi="Open Sans SemiCondensed"/>
      <w:sz w:val="20"/>
      <w:szCs w:val="20"/>
    </w:rPr>
  </w:style>
  <w:style w:type="paragraph" w:styleId="StandardWeb">
    <w:name w:val="Normal (Web)"/>
    <w:basedOn w:val="Standard"/>
    <w:semiHidden/>
    <w:unhideWhenUsed/>
    <w:rsid w:val="00FB0F4F"/>
    <w:rPr>
      <w:rFonts w:cs="Times New Roman"/>
      <w:sz w:val="24"/>
      <w:szCs w:val="24"/>
    </w:rPr>
  </w:style>
  <w:style w:type="paragraph" w:styleId="HTMLVorformatiert">
    <w:name w:val="HTML Preformatted"/>
    <w:basedOn w:val="Standard"/>
    <w:link w:val="HTMLVorformatiertZchn"/>
    <w:semiHidden/>
    <w:unhideWhenUsed/>
    <w:rsid w:val="00FB0F4F"/>
    <w:pPr>
      <w:spacing w:line="240" w:lineRule="auto"/>
    </w:pPr>
  </w:style>
  <w:style w:type="character" w:customStyle="1" w:styleId="PrformatHTMLCar">
    <w:name w:val="Préformaté HTML Car"/>
    <w:basedOn w:val="Absatz-Standardschriftart"/>
    <w:semiHidden/>
    <w:rsid w:val="0078688A"/>
  </w:style>
  <w:style w:type="paragraph" w:styleId="NurText">
    <w:name w:val="Plain Text"/>
    <w:basedOn w:val="Standard"/>
    <w:link w:val="NurTextZchn"/>
    <w:semiHidden/>
    <w:unhideWhenUsed/>
    <w:rsid w:val="00FB0F4F"/>
    <w:pPr>
      <w:spacing w:line="240" w:lineRule="auto"/>
    </w:pPr>
    <w:rPr>
      <w:sz w:val="21"/>
      <w:szCs w:val="21"/>
    </w:rPr>
  </w:style>
  <w:style w:type="character" w:customStyle="1" w:styleId="TextebrutCar">
    <w:name w:val="Texte brut Car"/>
    <w:basedOn w:val="Absatz-Standardschriftart"/>
    <w:semiHidden/>
    <w:rsid w:val="0078688A"/>
    <w:rPr>
      <w:sz w:val="21"/>
      <w:szCs w:val="21"/>
    </w:rPr>
  </w:style>
  <w:style w:type="paragraph" w:styleId="Sprechblasentext">
    <w:name w:val="Balloon Text"/>
    <w:basedOn w:val="Standard"/>
    <w:link w:val="SprechblasentextZchn"/>
    <w:semiHidden/>
    <w:unhideWhenUsed/>
    <w:rsid w:val="00FB0F4F"/>
    <w:pPr>
      <w:spacing w:line="240" w:lineRule="auto"/>
    </w:pPr>
    <w:rPr>
      <w:sz w:val="18"/>
      <w:szCs w:val="18"/>
    </w:rPr>
  </w:style>
  <w:style w:type="character" w:customStyle="1" w:styleId="TextedebullesCar">
    <w:name w:val="Texte de bulles Car"/>
    <w:basedOn w:val="Absatz-Standardschriftart"/>
    <w:semiHidden/>
    <w:rsid w:val="0078688A"/>
    <w:rPr>
      <w:sz w:val="18"/>
      <w:szCs w:val="18"/>
    </w:rPr>
  </w:style>
  <w:style w:type="paragraph" w:styleId="Makrotext">
    <w:name w:val="macro"/>
    <w:link w:val="MakrotextZchn"/>
    <w:semiHidden/>
    <w:unhideWhenUsed/>
    <w:rsid w:val="00FB0F4F"/>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Absatz-Standardschriftart"/>
    <w:semiHidden/>
    <w:rsid w:val="0078688A"/>
  </w:style>
  <w:style w:type="paragraph" w:styleId="Indexberschrift">
    <w:name w:val="index heading"/>
    <w:basedOn w:val="Standard"/>
    <w:next w:val="Index1"/>
    <w:semiHidden/>
    <w:unhideWhenUsed/>
    <w:rsid w:val="00FB0F4F"/>
    <w:rPr>
      <w:rFonts w:eastAsiaTheme="majorEastAsia" w:cstheme="majorBidi"/>
      <w:b/>
      <w:bCs/>
    </w:rPr>
  </w:style>
  <w:style w:type="paragraph" w:styleId="RGV-berschrift">
    <w:name w:val="toa heading"/>
    <w:basedOn w:val="Standard"/>
    <w:next w:val="Standard"/>
    <w:semiHidden/>
    <w:unhideWhenUsed/>
    <w:rsid w:val="00FB0F4F"/>
    <w:pPr>
      <w:spacing w:before="120"/>
    </w:pPr>
    <w:rPr>
      <w:rFonts w:eastAsiaTheme="majorEastAsia" w:cstheme="majorBidi"/>
      <w:b/>
      <w:bCs/>
      <w:sz w:val="24"/>
      <w:szCs w:val="24"/>
    </w:rPr>
  </w:style>
  <w:style w:type="numbering" w:styleId="ArtikelAbschnitt">
    <w:name w:val="Outline List 3"/>
    <w:basedOn w:val="KeineListe"/>
    <w:semiHidden/>
    <w:unhideWhenUsed/>
    <w:rsid w:val="00FB0F4F"/>
    <w:pPr>
      <w:numPr>
        <w:numId w:val="40"/>
      </w:numPr>
    </w:pPr>
  </w:style>
  <w:style w:type="paragraph" w:styleId="Listennummer2">
    <w:name w:val="List Number 2"/>
    <w:basedOn w:val="Listennummer"/>
    <w:unhideWhenUsed/>
    <w:rsid w:val="00FB0F4F"/>
    <w:pPr>
      <w:numPr>
        <w:ilvl w:val="1"/>
      </w:numPr>
      <w:ind w:left="851" w:hanging="425"/>
    </w:pPr>
    <w:rPr>
      <w:rFonts w:cs="Open Sans SemiCondensed"/>
    </w:rPr>
  </w:style>
  <w:style w:type="paragraph" w:styleId="Listennummer3">
    <w:name w:val="List Number 3"/>
    <w:basedOn w:val="Listennummer"/>
    <w:unhideWhenUsed/>
    <w:rsid w:val="00FB0F4F"/>
    <w:pPr>
      <w:numPr>
        <w:ilvl w:val="2"/>
      </w:numPr>
    </w:pPr>
    <w:rPr>
      <w:rFonts w:cs="Open Sans SemiCondensed"/>
    </w:rPr>
  </w:style>
  <w:style w:type="character" w:styleId="BesuchterLink">
    <w:name w:val="FollowedHyperlink"/>
    <w:basedOn w:val="Absatz-Standardschriftart"/>
    <w:semiHidden/>
    <w:unhideWhenUsed/>
    <w:rsid w:val="00FB0F4F"/>
    <w:rPr>
      <w:color w:val="252B46" w:themeColor="followedHyperlink"/>
      <w:u w:val="single"/>
    </w:rPr>
  </w:style>
  <w:style w:type="paragraph" w:customStyle="1" w:styleId="WichtigBox">
    <w:name w:val="Wichtig Box"/>
    <w:basedOn w:val="Textkrper"/>
    <w:qFormat/>
    <w:rsid w:val="00FB0F4F"/>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FB0F4F"/>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FB0F4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FB0F4F"/>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FB0F4F"/>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FB0F4F"/>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FB0F4F"/>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FB0F4F"/>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FB0F4F"/>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FB0F4F"/>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FB0F4F"/>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FB0F4F"/>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FB0F4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FB0F4F"/>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FB0F4F"/>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FB0F4F"/>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FB0F4F"/>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FB0F4F"/>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FB0F4F"/>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FB0F4F"/>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FB0F4F"/>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FB0F4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FB0F4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FB0F4F"/>
    <w:pPr>
      <w:spacing w:after="0"/>
    </w:pPr>
  </w:style>
  <w:style w:type="paragraph" w:customStyle="1" w:styleId="AbbildungBeschriftung">
    <w:name w:val="Abbildung Beschriftung"/>
    <w:basedOn w:val="TabelleBeschriftung"/>
    <w:qFormat/>
    <w:rsid w:val="00FB0F4F"/>
    <w:rPr>
      <w:lang w:val="fr-CH"/>
    </w:rPr>
  </w:style>
  <w:style w:type="paragraph" w:customStyle="1" w:styleId="TabelleBeschriftung">
    <w:name w:val="Tabelle Beschriftung"/>
    <w:basedOn w:val="Standard"/>
    <w:qFormat/>
    <w:rsid w:val="00FB0F4F"/>
    <w:pPr>
      <w:keepNext/>
      <w:spacing w:before="120" w:after="120" w:line="240" w:lineRule="auto"/>
    </w:pPr>
    <w:rPr>
      <w:bCs/>
      <w:i/>
      <w:iCs/>
      <w:color w:val="D31932" w:themeColor="accent1"/>
    </w:rPr>
  </w:style>
  <w:style w:type="character" w:customStyle="1" w:styleId="BodyTextChar">
    <w:name w:val="Body Text Char"/>
    <w:basedOn w:val="Absatz-Standardschriftart"/>
    <w:rsid w:val="001A6269"/>
  </w:style>
  <w:style w:type="character" w:customStyle="1" w:styleId="HeaderChar">
    <w:name w:val="Header Char"/>
    <w:basedOn w:val="Absatz-Standardschriftart"/>
    <w:rsid w:val="001A6269"/>
  </w:style>
  <w:style w:type="character" w:customStyle="1" w:styleId="FooterChar">
    <w:name w:val="Footer Char"/>
    <w:basedOn w:val="Absatz-Standardschriftart"/>
    <w:rsid w:val="001A6269"/>
    <w:rPr>
      <w:sz w:val="18"/>
    </w:rPr>
  </w:style>
  <w:style w:type="character" w:customStyle="1" w:styleId="BodyText2Char">
    <w:name w:val="Body Text 2 Char"/>
    <w:basedOn w:val="Absatz-Standardschriftart"/>
    <w:rsid w:val="001A6269"/>
  </w:style>
  <w:style w:type="character" w:customStyle="1" w:styleId="BodyText3Char">
    <w:name w:val="Body Text 3 Char"/>
    <w:basedOn w:val="Absatz-Standardschriftart"/>
    <w:rsid w:val="001A6269"/>
    <w:rPr>
      <w:lang w:val="de-CH"/>
    </w:rPr>
  </w:style>
  <w:style w:type="character" w:customStyle="1" w:styleId="FootnoteTextChar">
    <w:name w:val="Footnote Text Char"/>
    <w:basedOn w:val="Absatz-Standardschriftart"/>
    <w:uiPriority w:val="99"/>
    <w:rsid w:val="001A6269"/>
    <w:rPr>
      <w:sz w:val="18"/>
    </w:rPr>
  </w:style>
  <w:style w:type="character" w:customStyle="1" w:styleId="CommentTextChar">
    <w:name w:val="Comment Text Char"/>
    <w:basedOn w:val="Absatz-Standardschriftart"/>
    <w:uiPriority w:val="99"/>
    <w:rsid w:val="001A6269"/>
  </w:style>
  <w:style w:type="character" w:customStyle="1" w:styleId="SubtitleChar">
    <w:name w:val="Subtitle Char"/>
    <w:basedOn w:val="Absatz-Standardschriftart"/>
    <w:rsid w:val="001A6269"/>
    <w:rPr>
      <w:rFonts w:eastAsiaTheme="majorEastAsia" w:cstheme="majorBidi"/>
      <w:bCs/>
      <w:spacing w:val="20"/>
      <w:sz w:val="24"/>
      <w:szCs w:val="30"/>
    </w:rPr>
  </w:style>
  <w:style w:type="character" w:customStyle="1" w:styleId="CommentSubjectChar">
    <w:name w:val="Comment Subject Char"/>
    <w:basedOn w:val="CommentTextChar"/>
    <w:semiHidden/>
    <w:rsid w:val="001A6269"/>
    <w:rPr>
      <w:b/>
      <w:bCs/>
    </w:rPr>
  </w:style>
  <w:style w:type="character" w:customStyle="1" w:styleId="DocumentMapChar">
    <w:name w:val="Document Map Char"/>
    <w:basedOn w:val="Absatz-Standardschriftart"/>
    <w:semiHidden/>
    <w:rsid w:val="001A6269"/>
    <w:rPr>
      <w:sz w:val="16"/>
      <w:szCs w:val="16"/>
    </w:rPr>
  </w:style>
  <w:style w:type="character" w:customStyle="1" w:styleId="MessageHeaderChar">
    <w:name w:val="Message Header Char"/>
    <w:basedOn w:val="Absatz-Standardschriftart"/>
    <w:semiHidden/>
    <w:rsid w:val="001A6269"/>
    <w:rPr>
      <w:rFonts w:eastAsiaTheme="majorEastAsia" w:cstheme="majorBidi"/>
      <w:sz w:val="24"/>
      <w:szCs w:val="24"/>
      <w:shd w:val="pct20" w:color="auto" w:fill="auto"/>
    </w:rPr>
  </w:style>
  <w:style w:type="character" w:customStyle="1" w:styleId="HTMLPreformattedChar">
    <w:name w:val="HTML Preformatted Char"/>
    <w:basedOn w:val="Absatz-Standardschriftart"/>
    <w:semiHidden/>
    <w:rsid w:val="001A6269"/>
  </w:style>
  <w:style w:type="character" w:customStyle="1" w:styleId="PlainTextChar">
    <w:name w:val="Plain Text Char"/>
    <w:basedOn w:val="Absatz-Standardschriftart"/>
    <w:semiHidden/>
    <w:rsid w:val="001A6269"/>
    <w:rPr>
      <w:sz w:val="21"/>
      <w:szCs w:val="21"/>
    </w:rPr>
  </w:style>
  <w:style w:type="character" w:customStyle="1" w:styleId="BalloonTextChar">
    <w:name w:val="Balloon Text Char"/>
    <w:basedOn w:val="Absatz-Standardschriftart"/>
    <w:semiHidden/>
    <w:rsid w:val="001A6269"/>
    <w:rPr>
      <w:sz w:val="18"/>
      <w:szCs w:val="18"/>
    </w:rPr>
  </w:style>
  <w:style w:type="character" w:customStyle="1" w:styleId="MacroTextChar">
    <w:name w:val="Macro Text Char"/>
    <w:basedOn w:val="Absatz-Standardschriftart"/>
    <w:semiHidden/>
    <w:rsid w:val="001A6269"/>
  </w:style>
  <w:style w:type="character" w:customStyle="1" w:styleId="TextkrperZchn">
    <w:name w:val="Textkörper Zchn"/>
    <w:basedOn w:val="Absatz-Standardschriftart"/>
    <w:link w:val="Textkrper"/>
    <w:rsid w:val="00FB0F4F"/>
    <w:rPr>
      <w:lang w:val="de-CH"/>
    </w:rPr>
  </w:style>
  <w:style w:type="character" w:customStyle="1" w:styleId="KopfzeileZchn">
    <w:name w:val="Kopfzeile Zchn"/>
    <w:basedOn w:val="Absatz-Standardschriftart"/>
    <w:link w:val="Kopfzeile"/>
    <w:rsid w:val="00FB0F4F"/>
    <w:rPr>
      <w:lang w:val="de-CH"/>
    </w:rPr>
  </w:style>
  <w:style w:type="character" w:customStyle="1" w:styleId="FuzeileZchn">
    <w:name w:val="Fußzeile Zchn"/>
    <w:basedOn w:val="Absatz-Standardschriftart"/>
    <w:link w:val="Fuzeile"/>
    <w:rsid w:val="00FB0F4F"/>
    <w:rPr>
      <w:sz w:val="18"/>
      <w:lang w:val="de-CH"/>
    </w:rPr>
  </w:style>
  <w:style w:type="character" w:customStyle="1" w:styleId="Textkrper2Zchn">
    <w:name w:val="Textkörper 2 Zchn"/>
    <w:basedOn w:val="Absatz-Standardschriftart"/>
    <w:link w:val="Textkrper2"/>
    <w:rsid w:val="00FB0F4F"/>
    <w:rPr>
      <w:lang w:val="de-CH"/>
    </w:rPr>
  </w:style>
  <w:style w:type="character" w:customStyle="1" w:styleId="Textkrper3Zchn">
    <w:name w:val="Textkörper 3 Zchn"/>
    <w:basedOn w:val="Absatz-Standardschriftart"/>
    <w:link w:val="Textkrper3"/>
    <w:rsid w:val="005D27EE"/>
    <w:rPr>
      <w:lang w:val="de-CH"/>
    </w:rPr>
  </w:style>
  <w:style w:type="character" w:customStyle="1" w:styleId="FunotentextZchn">
    <w:name w:val="Fußnotentext Zchn"/>
    <w:basedOn w:val="Absatz-Standardschriftart"/>
    <w:link w:val="Funotentext"/>
    <w:uiPriority w:val="99"/>
    <w:rsid w:val="00FB0F4F"/>
    <w:rPr>
      <w:sz w:val="18"/>
      <w:lang w:val="de-CH"/>
    </w:rPr>
  </w:style>
  <w:style w:type="character" w:customStyle="1" w:styleId="KommentartextZchn">
    <w:name w:val="Kommentartext Zchn"/>
    <w:basedOn w:val="Absatz-Standardschriftart"/>
    <w:link w:val="Kommentartext"/>
    <w:uiPriority w:val="99"/>
    <w:rsid w:val="00FB0F4F"/>
    <w:rPr>
      <w:lang w:val="de-CH"/>
    </w:rPr>
  </w:style>
  <w:style w:type="character" w:customStyle="1" w:styleId="UntertitelZchn">
    <w:name w:val="Untertitel Zchn"/>
    <w:basedOn w:val="Absatz-Standardschriftart"/>
    <w:link w:val="Untertitel"/>
    <w:rsid w:val="00FB0F4F"/>
    <w:rPr>
      <w:rFonts w:eastAsiaTheme="majorEastAsia" w:cstheme="majorBidi"/>
      <w:bCs/>
      <w:spacing w:val="20"/>
      <w:sz w:val="24"/>
      <w:szCs w:val="30"/>
      <w:lang w:val="de-CH"/>
    </w:rPr>
  </w:style>
  <w:style w:type="character" w:customStyle="1" w:styleId="KommentarthemaZchn">
    <w:name w:val="Kommentarthema Zchn"/>
    <w:basedOn w:val="KommentartextZchn"/>
    <w:link w:val="Kommentarthema"/>
    <w:semiHidden/>
    <w:rsid w:val="00FB0F4F"/>
    <w:rPr>
      <w:b/>
      <w:bCs/>
      <w:lang w:val="de-CH"/>
    </w:rPr>
  </w:style>
  <w:style w:type="character" w:customStyle="1" w:styleId="DokumentstrukturZchn">
    <w:name w:val="Dokumentstruktur Zchn"/>
    <w:basedOn w:val="Absatz-Standardschriftart"/>
    <w:link w:val="Dokumentstruktur"/>
    <w:semiHidden/>
    <w:rsid w:val="00FB0F4F"/>
    <w:rPr>
      <w:sz w:val="16"/>
      <w:szCs w:val="16"/>
      <w:lang w:val="de-CH"/>
    </w:rPr>
  </w:style>
  <w:style w:type="character" w:customStyle="1" w:styleId="NachrichtenkopfZchn">
    <w:name w:val="Nachrichtenkopf Zchn"/>
    <w:basedOn w:val="Absatz-Standardschriftart"/>
    <w:link w:val="Nachrichtenkopf"/>
    <w:semiHidden/>
    <w:rsid w:val="00FB0F4F"/>
    <w:rPr>
      <w:rFonts w:eastAsiaTheme="majorEastAsia" w:cstheme="majorBidi"/>
      <w:sz w:val="24"/>
      <w:szCs w:val="24"/>
      <w:shd w:val="pct20" w:color="auto" w:fill="auto"/>
      <w:lang w:val="de-CH"/>
    </w:rPr>
  </w:style>
  <w:style w:type="character" w:customStyle="1" w:styleId="HTMLVorformatiertZchn">
    <w:name w:val="HTML Vorformatiert Zchn"/>
    <w:basedOn w:val="Absatz-Standardschriftart"/>
    <w:link w:val="HTMLVorformatiert"/>
    <w:semiHidden/>
    <w:rsid w:val="00FB0F4F"/>
    <w:rPr>
      <w:lang w:val="de-CH"/>
    </w:rPr>
  </w:style>
  <w:style w:type="character" w:customStyle="1" w:styleId="NurTextZchn">
    <w:name w:val="Nur Text Zchn"/>
    <w:basedOn w:val="Absatz-Standardschriftart"/>
    <w:link w:val="NurText"/>
    <w:semiHidden/>
    <w:rsid w:val="00FB0F4F"/>
    <w:rPr>
      <w:sz w:val="21"/>
      <w:szCs w:val="21"/>
      <w:lang w:val="de-CH"/>
    </w:rPr>
  </w:style>
  <w:style w:type="character" w:customStyle="1" w:styleId="SprechblasentextZchn">
    <w:name w:val="Sprechblasentext Zchn"/>
    <w:basedOn w:val="Absatz-Standardschriftart"/>
    <w:link w:val="Sprechblasentext"/>
    <w:semiHidden/>
    <w:rsid w:val="00FB0F4F"/>
    <w:rPr>
      <w:sz w:val="18"/>
      <w:szCs w:val="18"/>
      <w:lang w:val="de-CH"/>
    </w:rPr>
  </w:style>
  <w:style w:type="character" w:customStyle="1" w:styleId="MakrotextZchn">
    <w:name w:val="Makrotext Zchn"/>
    <w:basedOn w:val="Absatz-Standardschriftart"/>
    <w:link w:val="Makrotext"/>
    <w:semiHidden/>
    <w:rsid w:val="00FB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4652">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91102082">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doc.ch/record/200180?ln=de"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pontas.ch/" TargetMode="External"/><Relationship Id="rId17" Type="http://schemas.openxmlformats.org/officeDocument/2006/relationships/hyperlink" Target="https://www.perspektivenblick.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ntas.ch/"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7161/z2023-02-07" TargetMode="External"/><Relationship Id="rId22" Type="http://schemas.openxmlformats.org/officeDocument/2006/relationships/hyperlink" Target="mailto:noelle.fetzer@szh.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0EA7201-A3B6-429C-B974-25B41F87D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8</Pages>
  <Words>3991</Words>
  <Characters>25150</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Zwischen Selbstbestimmung und Abhängigkeit_x000d_</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Selbstbestimmung und Abhängigkeit</dc:title>
  <dc:subject/>
  <dc:creator>Noëlle Fetzer;Michael Blank</dc:creator>
  <cp:keywords>Behinderung, Inklusion, Wohnen, Selbstbestimmung, Assistenz, Lebensqualität/handicap, inclusion, habitat, autodétermination, assistance, qualité de vie</cp:keywords>
  <cp:lastModifiedBy>Gut, Damaris</cp:lastModifiedBy>
  <cp:revision>144</cp:revision>
  <cp:lastPrinted>2023-03-07T08:56:00Z</cp:lastPrinted>
  <dcterms:created xsi:type="dcterms:W3CDTF">2023-02-13T11:47:00Z</dcterms:created>
  <dcterms:modified xsi:type="dcterms:W3CDTF">2023-03-07T08:57:00Z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